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1D75" w:rsidRPr="007B1D75" w:rsidRDefault="007B1D75" w:rsidP="007B1D75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7B1D75"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448"/>
        <w:gridCol w:w="1905"/>
        <w:gridCol w:w="2235"/>
        <w:gridCol w:w="2055"/>
        <w:gridCol w:w="1914"/>
        <w:gridCol w:w="4343"/>
      </w:tblGrid>
      <w:tr w:rsidR="007B1D75" w:rsidRPr="007B1D75" w:rsidTr="002950D1">
        <w:tc>
          <w:tcPr>
            <w:tcW w:w="4353" w:type="dxa"/>
            <w:gridSpan w:val="2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الاساسي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204" w:type="dxa"/>
            <w:gridSpan w:val="3"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لعام 2024 / 2025</w:t>
            </w:r>
          </w:p>
        </w:tc>
      </w:tr>
      <w:tr w:rsidR="007B1D75" w:rsidRPr="007B1D75" w:rsidTr="002950D1">
        <w:tc>
          <w:tcPr>
            <w:tcW w:w="2448" w:type="dxa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الرياضيات </w:t>
            </w:r>
          </w:p>
        </w:tc>
        <w:tc>
          <w:tcPr>
            <w:tcW w:w="4140" w:type="dxa"/>
            <w:gridSpan w:val="2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 w:rsidRPr="007B1D75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7B1D75">
              <w:rPr>
                <w:rFonts w:hint="cs"/>
                <w:b/>
                <w:bCs/>
                <w:rtl/>
              </w:rPr>
              <w:t>الضرب في عدد من منزلة</w:t>
            </w:r>
          </w:p>
        </w:tc>
        <w:tc>
          <w:tcPr>
            <w:tcW w:w="2055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6-27     </w:t>
            </w:r>
          </w:p>
        </w:tc>
        <w:tc>
          <w:tcPr>
            <w:tcW w:w="1914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19</w:t>
            </w: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7B1D75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/2025 الى </w:t>
            </w:r>
            <w:r w:rsidRPr="007B1D75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7B1D75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/2025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</w:tbl>
    <w:p w:rsidR="007B1D75" w:rsidRPr="007B1D75" w:rsidRDefault="007B1D75" w:rsidP="007B1D75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  <w:r w:rsidRPr="007B1D7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08"/>
        <w:gridCol w:w="1800"/>
        <w:gridCol w:w="1580"/>
        <w:gridCol w:w="1300"/>
        <w:gridCol w:w="1130"/>
        <w:gridCol w:w="1838"/>
        <w:gridCol w:w="2115"/>
      </w:tblGrid>
      <w:tr w:rsidR="007B1D75" w:rsidRPr="007B1D75" w:rsidTr="002950D1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</w:t>
            </w:r>
            <w:proofErr w:type="gramStart"/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والتجهيزات  (</w:t>
            </w:r>
            <w:proofErr w:type="gramEnd"/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8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7B1D75" w:rsidRPr="007B1D75" w:rsidTr="002950D1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8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7B1D75" w:rsidRPr="007B1D75" w:rsidTr="002950D1">
        <w:trPr>
          <w:cantSplit/>
          <w:trHeight w:val="5928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  <w:t>يتوقع من</w:t>
            </w:r>
            <w:r w:rsidRPr="007B1D7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الطالب</w:t>
            </w:r>
            <w:r w:rsidRPr="007B1D75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  <w:t xml:space="preserve"> بعد دراسة الوحدة </w:t>
            </w:r>
            <w:r w:rsidRPr="007B1D7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أن يكون قادرا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  <w:t>على: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إيجاد ناتج ضرب عدد من منزلة واحدة في عدد من 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مضاعفات العدد 10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تقدير ناتج ضرب عدد من منزلتين في عدد من منزلة 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واحدة 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إيجاد ناتج ضرب عدد مكون من منزلتين في عدد مكون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من منزلة واحدة باستعمال خاصية التوزيع 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ضرب عدد مكون من منزلة واحدة في عدد مكون 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من منزلتين من دون إعادة التجميع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ضرب عدد مكون من منزلة واحدة في عدد مكون 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من منزلتين مع إعادة التجميع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حل مسائل على الضرب باستعمال التخمين والتحقق 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7B1D75" w:rsidRPr="007B1D75" w:rsidRDefault="007B1D75" w:rsidP="002950D1">
            <w:pPr>
              <w:rPr>
                <w:sz w:val="28"/>
                <w:szCs w:val="28"/>
                <w:rtl/>
              </w:rPr>
            </w:pPr>
            <w:r w:rsidRPr="007B1D7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إدراك أهمية عملية الضرب في الحياة اليومية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الكتاب المدرسي وكتاب التمارين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دليل المعلم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أوراق العمل التفاعلية </w:t>
            </w:r>
          </w:p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التعلم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 التعاوني وتدريب زميل ) .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التدريس المباشر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عرض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 توضيحي , </w:t>
            </w:r>
            <w:r w:rsidRPr="007B1D75">
              <w:rPr>
                <w:b/>
                <w:bCs/>
                <w:rtl/>
              </w:rPr>
              <w:t>أوراق</w:t>
            </w:r>
            <w:r w:rsidRPr="007B1D75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 - التعلم بالأنشطة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التدريب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) 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>التفكير الناقد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</w:t>
            </w:r>
            <w:r w:rsidRPr="007B1D75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الأسئلة </w:t>
            </w:r>
            <w:proofErr w:type="gramStart"/>
            <w:r w:rsidRPr="007B1D75">
              <w:rPr>
                <w:rFonts w:hint="cs"/>
                <w:b/>
                <w:bCs/>
                <w:rtl/>
                <w:lang w:bidi="ar-JO"/>
              </w:rPr>
              <w:t>و الأجوبة</w:t>
            </w:r>
            <w:proofErr w:type="gramEnd"/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القلم </w:t>
            </w:r>
            <w:proofErr w:type="gramStart"/>
            <w:r w:rsidRPr="007B1D75">
              <w:rPr>
                <w:rFonts w:hint="cs"/>
                <w:b/>
                <w:bCs/>
                <w:rtl/>
                <w:lang w:bidi="ar-JO"/>
              </w:rPr>
              <w:t>و الورقة</w:t>
            </w:r>
            <w:proofErr w:type="gramEnd"/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7B1D75" w:rsidRPr="007B1D75" w:rsidRDefault="007B1D75" w:rsidP="002950D1">
            <w:pPr>
              <w:spacing w:line="720" w:lineRule="auto"/>
              <w:rPr>
                <w:b/>
                <w:bCs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>- قوائم الشطب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>السجل القصصي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الواجبات البيتية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التقارير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 xml:space="preserve">الأبحاث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 xml:space="preserve">الوسائل التعليمية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الزيارات العلمية</w:t>
            </w:r>
          </w:p>
          <w:p w:rsidR="007B1D75" w:rsidRPr="007B1D75" w:rsidRDefault="007B1D75" w:rsidP="002950D1">
            <w:pPr>
              <w:rPr>
                <w:b/>
                <w:bCs/>
                <w:rtl/>
              </w:rPr>
            </w:pPr>
            <w:r w:rsidRPr="007B1D75">
              <w:rPr>
                <w:b/>
                <w:bCs/>
                <w:rtl/>
              </w:rPr>
              <w:t>المحاضرات</w:t>
            </w:r>
            <w:r w:rsidRPr="007B1D75">
              <w:rPr>
                <w:rFonts w:hint="cs"/>
                <w:b/>
                <w:bCs/>
                <w:rtl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7B1D75" w:rsidRPr="007B1D75" w:rsidRDefault="007B1D75" w:rsidP="007B1D75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 w:firstRow="1" w:lastRow="0" w:firstColumn="1" w:lastColumn="0" w:noHBand="0" w:noVBand="1"/>
      </w:tblPr>
      <w:tblGrid>
        <w:gridCol w:w="2034"/>
        <w:gridCol w:w="1560"/>
        <w:gridCol w:w="1560"/>
        <w:gridCol w:w="1560"/>
        <w:gridCol w:w="5044"/>
        <w:gridCol w:w="2970"/>
      </w:tblGrid>
      <w:tr w:rsidR="007B1D75" w:rsidRPr="007B1D75" w:rsidTr="002950D1">
        <w:tc>
          <w:tcPr>
            <w:tcW w:w="2034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مـدير المدرســة/ الاسم والتوقيع</w:t>
            </w:r>
            <w:r w:rsidRPr="007B1D75">
              <w:rPr>
                <w:rFonts w:ascii="Arial" w:hAnsi="Arial"/>
                <w:rtl/>
              </w:rPr>
              <w:t>:</w:t>
            </w:r>
            <w:r w:rsidRPr="007B1D75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B1D75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7B1D75" w:rsidRPr="007B1D75" w:rsidTr="002950D1">
        <w:tc>
          <w:tcPr>
            <w:tcW w:w="2034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 w:rsidRPr="007B1D75">
              <w:rPr>
                <w:rFonts w:ascii="Arial" w:hAnsi="Arial"/>
                <w:rtl/>
              </w:rPr>
              <w:t>:</w:t>
            </w:r>
            <w:r w:rsidRPr="007B1D75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B1D75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7B1D75" w:rsidRPr="007B1D75" w:rsidRDefault="007B1D75" w:rsidP="007B1D75">
      <w:pPr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7B1D75" w:rsidRPr="007B1D75" w:rsidRDefault="007B1D75" w:rsidP="007B1D75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7B1D75"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268"/>
        <w:gridCol w:w="2355"/>
        <w:gridCol w:w="1875"/>
        <w:gridCol w:w="2055"/>
        <w:gridCol w:w="1914"/>
        <w:gridCol w:w="4343"/>
      </w:tblGrid>
      <w:tr w:rsidR="007B1D75" w:rsidRPr="007B1D75" w:rsidTr="002950D1">
        <w:tc>
          <w:tcPr>
            <w:tcW w:w="4623" w:type="dxa"/>
            <w:gridSpan w:val="2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الثالث </w:t>
            </w:r>
          </w:p>
        </w:tc>
        <w:tc>
          <w:tcPr>
            <w:tcW w:w="5844" w:type="dxa"/>
            <w:gridSpan w:val="3"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7B1D75" w:rsidRPr="007B1D75" w:rsidTr="002950D1">
        <w:tc>
          <w:tcPr>
            <w:tcW w:w="2268" w:type="dxa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الرياضيات 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hint="cs"/>
                <w:b/>
                <w:bCs/>
                <w:rtl/>
              </w:rPr>
              <w:t>القسمة على عدد من منزلة</w:t>
            </w:r>
          </w:p>
        </w:tc>
        <w:tc>
          <w:tcPr>
            <w:tcW w:w="2055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40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60</w:t>
            </w:r>
          </w:p>
        </w:tc>
        <w:tc>
          <w:tcPr>
            <w:tcW w:w="1914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21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2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>/2025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لغاية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13/3/2025 </w:t>
            </w:r>
          </w:p>
        </w:tc>
      </w:tr>
    </w:tbl>
    <w:p w:rsidR="007B1D75" w:rsidRPr="007B1D75" w:rsidRDefault="007B1D75" w:rsidP="007B1D75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  <w:r w:rsidRPr="007B1D7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08"/>
        <w:gridCol w:w="1800"/>
        <w:gridCol w:w="1580"/>
        <w:gridCol w:w="1300"/>
        <w:gridCol w:w="854"/>
        <w:gridCol w:w="2115"/>
        <w:gridCol w:w="2115"/>
      </w:tblGrid>
      <w:tr w:rsidR="007B1D75" w:rsidRPr="007B1D75" w:rsidTr="002950D1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</w:t>
            </w:r>
            <w:proofErr w:type="gramStart"/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والتجهيزات  (</w:t>
            </w:r>
            <w:proofErr w:type="gramEnd"/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7B1D75" w:rsidRPr="007B1D75" w:rsidTr="002950D1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7B1D75" w:rsidRPr="007B1D75" w:rsidTr="002950D1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7B1D75" w:rsidRPr="007B1D75" w:rsidRDefault="007B1D75" w:rsidP="002950D1">
            <w:pPr>
              <w:pStyle w:val="a3"/>
              <w:rPr>
                <w:b/>
                <w:bCs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Arial" w:eastAsia="Times New Roman" w:hAnsi="Arial"/>
                <w:b/>
                <w:bCs/>
                <w:rtl/>
                <w:lang w:bidi="ar-JO"/>
              </w:rPr>
              <w:t>يتوقع من</w:t>
            </w:r>
            <w:r w:rsidRPr="007B1D75">
              <w:rPr>
                <w:rFonts w:ascii="Arial" w:eastAsia="Times New Roman" w:hAnsi="Arial" w:hint="cs"/>
                <w:b/>
                <w:bCs/>
                <w:rtl/>
                <w:lang w:bidi="ar-JO"/>
              </w:rPr>
              <w:t xml:space="preserve"> الطالب</w:t>
            </w:r>
            <w:r w:rsidRPr="007B1D75">
              <w:rPr>
                <w:rFonts w:ascii="Arial" w:eastAsia="Times New Roman" w:hAnsi="Arial"/>
                <w:b/>
                <w:bCs/>
                <w:rtl/>
                <w:lang w:bidi="ar-JO"/>
              </w:rPr>
              <w:t xml:space="preserve"> بعد دراسة الوحدة </w:t>
            </w:r>
            <w:r w:rsidRPr="007B1D75">
              <w:rPr>
                <w:rFonts w:ascii="Arial" w:eastAsia="Times New Roman" w:hAnsi="Arial" w:hint="cs"/>
                <w:b/>
                <w:bCs/>
                <w:rtl/>
                <w:lang w:bidi="ar-JO"/>
              </w:rPr>
              <w:t>أن يكون قادرا</w:t>
            </w:r>
            <w:r w:rsidRPr="007B1D75">
              <w:rPr>
                <w:rFonts w:ascii="Arial" w:eastAsia="Times New Roman" w:hAnsi="Arial"/>
                <w:b/>
                <w:bCs/>
                <w:rtl/>
                <w:lang w:bidi="ar-JO"/>
              </w:rPr>
              <w:t xml:space="preserve"> على: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إيجاد ناتج قسمة عدد من مضاعفات العدد 10 على عدد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مكون من منزلة واحدة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تقدير ناتج قسمة عدد مكون من منزلتين على عدد مكون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من منزلة واحدة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إيجاد ناتج قسمة عدد مكون من منزلتين على عدد مكون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من منزلة واحدة من دون باق بحيث يكون الناتج من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رقمين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إيجاد ناتج قسمة عدد مكون من منزلتين على عدد مكون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من منزلة واحدة مع باق بحيث يكون الناتج من رقمين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قسمة عدد مكون من منزلتين على عدد مكون من منزلة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واحدة مع باق بحيث يكون الناتج مكونا من رقم واحد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استعمال مهارة الخطوات الأربع لتفسير معنى الباقي في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مسائل حياتية </w:t>
            </w:r>
          </w:p>
          <w:p w:rsidR="007B1D75" w:rsidRPr="007B1D75" w:rsidRDefault="007B1D75" w:rsidP="002950D1">
            <w:pPr>
              <w:pStyle w:val="a3"/>
              <w:spacing w:line="360" w:lineRule="auto"/>
              <w:rPr>
                <w:b/>
                <w:bCs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إدراك أهمية عملية القسمة في الحياة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الكتاب المدرسي وكتاب التمارين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دليل المعلم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أوراق العمل التفاعلية </w:t>
            </w:r>
          </w:p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التعلم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 التعاوني وتدريب زميل ) .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التدريس المباشر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عرض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 توضيحي , </w:t>
            </w:r>
            <w:r w:rsidRPr="007B1D75">
              <w:rPr>
                <w:b/>
                <w:bCs/>
                <w:rtl/>
              </w:rPr>
              <w:t>أوراق</w:t>
            </w:r>
            <w:r w:rsidRPr="007B1D75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 - التعلم بالأنشطة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التدريب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) 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>التفكير الناقد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</w:t>
            </w:r>
            <w:r w:rsidRPr="007B1D75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الأسئلة </w:t>
            </w:r>
            <w:proofErr w:type="gramStart"/>
            <w:r w:rsidRPr="007B1D75">
              <w:rPr>
                <w:rFonts w:hint="cs"/>
                <w:b/>
                <w:bCs/>
                <w:rtl/>
                <w:lang w:bidi="ar-JO"/>
              </w:rPr>
              <w:t>و الأجوبة</w:t>
            </w:r>
            <w:proofErr w:type="gramEnd"/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القلم </w:t>
            </w:r>
            <w:proofErr w:type="gramStart"/>
            <w:r w:rsidRPr="007B1D75">
              <w:rPr>
                <w:rFonts w:hint="cs"/>
                <w:b/>
                <w:bCs/>
                <w:rtl/>
                <w:lang w:bidi="ar-JO"/>
              </w:rPr>
              <w:t>و الورقة</w:t>
            </w:r>
            <w:proofErr w:type="gramEnd"/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7B1D75" w:rsidRPr="007B1D75" w:rsidRDefault="007B1D75" w:rsidP="002950D1">
            <w:pPr>
              <w:spacing w:line="720" w:lineRule="auto"/>
              <w:rPr>
                <w:b/>
                <w:bCs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>- قوائم الشطب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>السجل القصصي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الواجبات البيتية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التقارير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 xml:space="preserve">الأبحاث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 xml:space="preserve">الوسائل التعليمية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الزيارات العلمية</w:t>
            </w:r>
          </w:p>
          <w:p w:rsidR="007B1D75" w:rsidRPr="007B1D75" w:rsidRDefault="007B1D75" w:rsidP="002950D1">
            <w:pPr>
              <w:rPr>
                <w:b/>
                <w:bCs/>
                <w:rtl/>
              </w:rPr>
            </w:pPr>
            <w:r w:rsidRPr="007B1D75">
              <w:rPr>
                <w:b/>
                <w:bCs/>
                <w:rtl/>
              </w:rPr>
              <w:t>المحاضرات</w:t>
            </w:r>
            <w:r w:rsidRPr="007B1D75">
              <w:rPr>
                <w:rFonts w:hint="cs"/>
                <w:b/>
                <w:bCs/>
                <w:rtl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7B1D75" w:rsidRPr="007B1D75" w:rsidRDefault="007B1D75" w:rsidP="007B1D75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 w:firstRow="1" w:lastRow="0" w:firstColumn="1" w:lastColumn="0" w:noHBand="0" w:noVBand="1"/>
      </w:tblPr>
      <w:tblGrid>
        <w:gridCol w:w="2034"/>
        <w:gridCol w:w="1560"/>
        <w:gridCol w:w="1560"/>
        <w:gridCol w:w="1560"/>
        <w:gridCol w:w="5044"/>
        <w:gridCol w:w="2970"/>
      </w:tblGrid>
      <w:tr w:rsidR="007B1D75" w:rsidRPr="007B1D75" w:rsidTr="002950D1">
        <w:tc>
          <w:tcPr>
            <w:tcW w:w="2034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 w:rsidRPr="007B1D75">
              <w:rPr>
                <w:rFonts w:ascii="Arial" w:hAnsi="Arial"/>
                <w:rtl/>
              </w:rPr>
              <w:t>:</w:t>
            </w:r>
            <w:r w:rsidRPr="007B1D75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B1D75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7B1D75" w:rsidRPr="007B1D75" w:rsidTr="002950D1">
        <w:tc>
          <w:tcPr>
            <w:tcW w:w="2034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 w:rsidRPr="007B1D75">
              <w:rPr>
                <w:rFonts w:ascii="Arial" w:hAnsi="Arial"/>
                <w:rtl/>
              </w:rPr>
              <w:t>:</w:t>
            </w:r>
            <w:r w:rsidRPr="007B1D75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B1D75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7B1D75" w:rsidRPr="007B1D75" w:rsidRDefault="007B1D75" w:rsidP="007B1D75">
      <w:pPr>
        <w:rPr>
          <w:rtl/>
        </w:rPr>
      </w:pPr>
    </w:p>
    <w:p w:rsidR="007B1D75" w:rsidRPr="007B1D75" w:rsidRDefault="007B1D75" w:rsidP="007B1D75">
      <w:pPr>
        <w:rPr>
          <w:rtl/>
        </w:rPr>
      </w:pPr>
    </w:p>
    <w:p w:rsidR="007B1D75" w:rsidRPr="007B1D75" w:rsidRDefault="007B1D75" w:rsidP="007B1D75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7B1D75"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268"/>
        <w:gridCol w:w="2355"/>
        <w:gridCol w:w="1875"/>
        <w:gridCol w:w="2055"/>
        <w:gridCol w:w="1914"/>
        <w:gridCol w:w="4343"/>
      </w:tblGrid>
      <w:tr w:rsidR="007B1D75" w:rsidRPr="007B1D75" w:rsidTr="002950D1">
        <w:tc>
          <w:tcPr>
            <w:tcW w:w="4623" w:type="dxa"/>
            <w:gridSpan w:val="2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الثالث </w:t>
            </w:r>
          </w:p>
        </w:tc>
        <w:tc>
          <w:tcPr>
            <w:tcW w:w="5844" w:type="dxa"/>
            <w:gridSpan w:val="3"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7B1D75" w:rsidRPr="007B1D75" w:rsidTr="002950D1">
        <w:tc>
          <w:tcPr>
            <w:tcW w:w="2268" w:type="dxa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 w:rsidRPr="007B1D75">
              <w:rPr>
                <w:rtl/>
              </w:rPr>
              <w:t xml:space="preserve"> 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الرياضيات 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hint="cs"/>
                <w:b/>
                <w:bCs/>
                <w:rtl/>
              </w:rPr>
              <w:t>الكسور</w:t>
            </w:r>
          </w:p>
        </w:tc>
        <w:tc>
          <w:tcPr>
            <w:tcW w:w="2055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70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90</w:t>
            </w:r>
          </w:p>
        </w:tc>
        <w:tc>
          <w:tcPr>
            <w:tcW w:w="1914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14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الى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6/4/2025 </w:t>
            </w:r>
          </w:p>
        </w:tc>
      </w:tr>
    </w:tbl>
    <w:p w:rsidR="007B1D75" w:rsidRPr="007B1D75" w:rsidRDefault="007B1D75" w:rsidP="007B1D75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08"/>
        <w:gridCol w:w="1800"/>
        <w:gridCol w:w="1580"/>
        <w:gridCol w:w="1300"/>
        <w:gridCol w:w="1220"/>
        <w:gridCol w:w="1748"/>
        <w:gridCol w:w="2115"/>
      </w:tblGrid>
      <w:tr w:rsidR="007B1D75" w:rsidRPr="007B1D75" w:rsidTr="002950D1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</w:t>
            </w:r>
            <w:proofErr w:type="gramStart"/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والتجهيزات  (</w:t>
            </w:r>
            <w:proofErr w:type="gramEnd"/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7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7B1D75" w:rsidRPr="007B1D75" w:rsidTr="002950D1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74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7B1D75" w:rsidRPr="007B1D75" w:rsidTr="002950D1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7B1D75" w:rsidRPr="007B1D75" w:rsidRDefault="007B1D75" w:rsidP="002950D1">
            <w:pPr>
              <w:pStyle w:val="a3"/>
              <w:rPr>
                <w:b/>
                <w:bCs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Arial" w:eastAsia="Times New Roman" w:hAnsi="Arial"/>
                <w:b/>
                <w:bCs/>
                <w:rtl/>
                <w:lang w:bidi="ar-JO"/>
              </w:rPr>
              <w:t xml:space="preserve"> يتوقع من</w:t>
            </w:r>
            <w:r w:rsidRPr="007B1D75">
              <w:rPr>
                <w:rFonts w:ascii="Arial" w:eastAsia="Times New Roman" w:hAnsi="Arial" w:hint="cs"/>
                <w:b/>
                <w:bCs/>
                <w:rtl/>
                <w:lang w:bidi="ar-JO"/>
              </w:rPr>
              <w:t xml:space="preserve"> الطالب</w:t>
            </w:r>
            <w:r w:rsidRPr="007B1D75">
              <w:rPr>
                <w:rFonts w:ascii="Arial" w:eastAsia="Times New Roman" w:hAnsi="Arial"/>
                <w:b/>
                <w:bCs/>
                <w:rtl/>
                <w:lang w:bidi="ar-JO"/>
              </w:rPr>
              <w:t xml:space="preserve"> بعد دراسة الوحدة </w:t>
            </w:r>
            <w:r w:rsidRPr="007B1D75">
              <w:rPr>
                <w:rFonts w:ascii="Arial" w:eastAsia="Times New Roman" w:hAnsi="Arial" w:hint="cs"/>
                <w:b/>
                <w:bCs/>
                <w:rtl/>
                <w:lang w:bidi="ar-JO"/>
              </w:rPr>
              <w:t>أن يكون قادرا</w:t>
            </w:r>
            <w:r w:rsidRPr="007B1D75">
              <w:rPr>
                <w:rFonts w:ascii="Arial" w:eastAsia="Times New Roman" w:hAnsi="Arial"/>
                <w:b/>
                <w:bCs/>
                <w:rtl/>
                <w:lang w:bidi="ar-JO"/>
              </w:rPr>
              <w:t xml:space="preserve"> على: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قراءة الكسور كجزء من الكل وكتابتها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proofErr w:type="gramStart"/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قراءة  الكسور</w:t>
            </w:r>
            <w:proofErr w:type="gramEnd"/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كجزء من مجموعة وكتابتها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التعرف إلى الكسر كواحد صحيح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تمثيل الكسور على خط الأعداد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إيجاد الكسور المتكافئة باستعمال النماذج وخط الأعداد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المقارنة بين الكسور باستعمال النماذج وخط الأعداد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ترتيب الكسور تصاعديا أو تنازليا باستعمال النماذج وخط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الأعداد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إيجاد قيمة كسر وحدة من عدد مكون من منزلتين باستعمال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القسمة </w:t>
            </w:r>
            <w:proofErr w:type="gramStart"/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( من</w:t>
            </w:r>
            <w:proofErr w:type="gramEnd"/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دون باق )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التعاون مع زملاءه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الكتاب المدرسي وكتاب التمارين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دليل المعلم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أوراق العمل التفاعلية </w:t>
            </w:r>
          </w:p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التعلم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 التعاوني وتدريب زميل ) .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التدريس المباشر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عرض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 توضيحي , </w:t>
            </w:r>
            <w:r w:rsidRPr="007B1D75">
              <w:rPr>
                <w:b/>
                <w:bCs/>
                <w:rtl/>
              </w:rPr>
              <w:t>أوراق</w:t>
            </w:r>
            <w:r w:rsidRPr="007B1D75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 - التعلم بالأنشطة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التدريب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) 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>التفكير الناقد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</w:t>
            </w:r>
            <w:r w:rsidRPr="007B1D75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الأسئلة </w:t>
            </w:r>
            <w:proofErr w:type="gramStart"/>
            <w:r w:rsidRPr="007B1D75">
              <w:rPr>
                <w:rFonts w:hint="cs"/>
                <w:b/>
                <w:bCs/>
                <w:rtl/>
                <w:lang w:bidi="ar-JO"/>
              </w:rPr>
              <w:t>و الأجوبة</w:t>
            </w:r>
            <w:proofErr w:type="gramEnd"/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القلم </w:t>
            </w:r>
            <w:proofErr w:type="gramStart"/>
            <w:r w:rsidRPr="007B1D75">
              <w:rPr>
                <w:rFonts w:hint="cs"/>
                <w:b/>
                <w:bCs/>
                <w:rtl/>
                <w:lang w:bidi="ar-JO"/>
              </w:rPr>
              <w:t>و الورقة</w:t>
            </w:r>
            <w:proofErr w:type="gramEnd"/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7B1D75" w:rsidRPr="007B1D75" w:rsidRDefault="007B1D75" w:rsidP="002950D1">
            <w:pPr>
              <w:spacing w:line="720" w:lineRule="auto"/>
              <w:rPr>
                <w:b/>
                <w:bCs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>- قوائم الشطب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>السجل القصصي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الواجبات البيتية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التقارير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 xml:space="preserve">الأبحاث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 xml:space="preserve">الوسائل التعليمية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الزيارات العلمية</w:t>
            </w:r>
          </w:p>
          <w:p w:rsidR="007B1D75" w:rsidRPr="007B1D75" w:rsidRDefault="007B1D75" w:rsidP="002950D1">
            <w:pPr>
              <w:rPr>
                <w:b/>
                <w:bCs/>
                <w:rtl/>
              </w:rPr>
            </w:pPr>
            <w:r w:rsidRPr="007B1D75">
              <w:rPr>
                <w:b/>
                <w:bCs/>
                <w:rtl/>
              </w:rPr>
              <w:t>المحاضرات</w:t>
            </w:r>
            <w:r w:rsidRPr="007B1D75">
              <w:rPr>
                <w:rFonts w:hint="cs"/>
                <w:b/>
                <w:bCs/>
                <w:rtl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7B1D75" w:rsidRPr="007B1D75" w:rsidRDefault="007B1D75" w:rsidP="007B1D75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 w:firstRow="1" w:lastRow="0" w:firstColumn="1" w:lastColumn="0" w:noHBand="0" w:noVBand="1"/>
      </w:tblPr>
      <w:tblGrid>
        <w:gridCol w:w="2034"/>
        <w:gridCol w:w="1560"/>
        <w:gridCol w:w="1560"/>
        <w:gridCol w:w="1560"/>
        <w:gridCol w:w="5044"/>
        <w:gridCol w:w="2970"/>
      </w:tblGrid>
      <w:tr w:rsidR="007B1D75" w:rsidRPr="007B1D75" w:rsidTr="002950D1">
        <w:tc>
          <w:tcPr>
            <w:tcW w:w="2034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 w:rsidRPr="007B1D75">
              <w:rPr>
                <w:rFonts w:ascii="Arial" w:hAnsi="Arial"/>
                <w:rtl/>
              </w:rPr>
              <w:t>:</w:t>
            </w:r>
            <w:r w:rsidRPr="007B1D75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B1D75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7B1D75" w:rsidRPr="007B1D75" w:rsidTr="002950D1">
        <w:tc>
          <w:tcPr>
            <w:tcW w:w="2034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 w:rsidRPr="007B1D75">
              <w:rPr>
                <w:rFonts w:ascii="Arial" w:hAnsi="Arial"/>
                <w:rtl/>
              </w:rPr>
              <w:t>:</w:t>
            </w:r>
            <w:r w:rsidRPr="007B1D75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B1D75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7B1D75" w:rsidRPr="007B1D75" w:rsidRDefault="007B1D75" w:rsidP="007B1D75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7B1D75"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268"/>
        <w:gridCol w:w="2355"/>
        <w:gridCol w:w="1875"/>
        <w:gridCol w:w="2055"/>
        <w:gridCol w:w="1914"/>
        <w:gridCol w:w="4343"/>
      </w:tblGrid>
      <w:tr w:rsidR="007B1D75" w:rsidRPr="007B1D75" w:rsidTr="002950D1">
        <w:trPr>
          <w:trHeight w:val="333"/>
        </w:trPr>
        <w:tc>
          <w:tcPr>
            <w:tcW w:w="4623" w:type="dxa"/>
            <w:gridSpan w:val="2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الثالث </w:t>
            </w:r>
          </w:p>
        </w:tc>
        <w:tc>
          <w:tcPr>
            <w:tcW w:w="5844" w:type="dxa"/>
            <w:gridSpan w:val="3"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7B1D75" w:rsidRPr="007B1D75" w:rsidTr="002950D1">
        <w:tc>
          <w:tcPr>
            <w:tcW w:w="2268" w:type="dxa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 w:rsidRPr="007B1D75">
              <w:rPr>
                <w:rtl/>
              </w:rPr>
              <w:t xml:space="preserve"> 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الرياضيات 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hint="cs"/>
                <w:b/>
                <w:bCs/>
                <w:rtl/>
              </w:rPr>
              <w:t xml:space="preserve">الزمن   </w:t>
            </w:r>
          </w:p>
        </w:tc>
        <w:tc>
          <w:tcPr>
            <w:tcW w:w="2055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98- 120    </w:t>
            </w:r>
          </w:p>
        </w:tc>
        <w:tc>
          <w:tcPr>
            <w:tcW w:w="1914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4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4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الى 25/4/2025 </w:t>
            </w:r>
          </w:p>
        </w:tc>
      </w:tr>
    </w:tbl>
    <w:p w:rsidR="007B1D75" w:rsidRPr="007B1D75" w:rsidRDefault="007B1D75" w:rsidP="007B1D75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  <w:r w:rsidRPr="007B1D7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08"/>
        <w:gridCol w:w="1800"/>
        <w:gridCol w:w="1580"/>
        <w:gridCol w:w="1300"/>
        <w:gridCol w:w="854"/>
        <w:gridCol w:w="2115"/>
        <w:gridCol w:w="2115"/>
      </w:tblGrid>
      <w:tr w:rsidR="007B1D75" w:rsidRPr="007B1D75" w:rsidTr="002950D1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</w:t>
            </w:r>
            <w:proofErr w:type="gramStart"/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والتجهيزات  (</w:t>
            </w:r>
            <w:proofErr w:type="gramEnd"/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7B1D75" w:rsidRPr="007B1D75" w:rsidTr="002950D1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7B1D75" w:rsidRPr="007B1D75" w:rsidTr="002950D1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7B1D75" w:rsidRPr="007B1D75" w:rsidRDefault="007B1D75" w:rsidP="002950D1">
            <w:pPr>
              <w:pStyle w:val="a3"/>
              <w:rPr>
                <w:b/>
                <w:bCs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Arial" w:eastAsia="Times New Roman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eastAsia="Times New Roman" w:hAnsi="Arial"/>
                <w:b/>
                <w:bCs/>
                <w:rtl/>
                <w:lang w:bidi="ar-JO"/>
              </w:rPr>
              <w:t>يتوقع من</w:t>
            </w:r>
            <w:r w:rsidRPr="007B1D75">
              <w:rPr>
                <w:rFonts w:ascii="Arial" w:eastAsia="Times New Roman" w:hAnsi="Arial" w:hint="cs"/>
                <w:b/>
                <w:bCs/>
                <w:rtl/>
                <w:lang w:bidi="ar-JO"/>
              </w:rPr>
              <w:t xml:space="preserve"> الطالب</w:t>
            </w:r>
            <w:r w:rsidRPr="007B1D75">
              <w:rPr>
                <w:rFonts w:ascii="Arial" w:eastAsia="Times New Roman" w:hAnsi="Arial"/>
                <w:b/>
                <w:bCs/>
                <w:rtl/>
                <w:lang w:bidi="ar-JO"/>
              </w:rPr>
              <w:t xml:space="preserve"> بعد دراسة الوحدة </w:t>
            </w:r>
            <w:r w:rsidRPr="007B1D75">
              <w:rPr>
                <w:rFonts w:ascii="Arial" w:eastAsia="Times New Roman" w:hAnsi="Arial" w:hint="cs"/>
                <w:b/>
                <w:bCs/>
                <w:rtl/>
                <w:lang w:bidi="ar-JO"/>
              </w:rPr>
              <w:t>أن يكون قادرا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Arial" w:eastAsia="Times New Roman" w:hAnsi="Arial"/>
                <w:b/>
                <w:bCs/>
                <w:rtl/>
                <w:lang w:bidi="ar-JO"/>
              </w:rPr>
              <w:t>على: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قراءة الوقت بالساعات والدقائق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قراءة الوقت باستعمال كلمتي </w:t>
            </w:r>
            <w:proofErr w:type="gramStart"/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( و</w:t>
            </w:r>
            <w:proofErr w:type="gramEnd"/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) و ( إلا )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التمييز بين وقتي قبل الظهر وبعد الظهر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حساب طول الفترات الزمنية بالدقائق خلال الساعة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نفسها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حساب طول الفترات الزمنية خلال اليوم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التعرف إلى أشهر السنة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حساب الفترات الزمنية بالأيام والأسابيع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التعاون مع </w:t>
            </w:r>
            <w:proofErr w:type="gramStart"/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زملاءه .</w:t>
            </w:r>
            <w:proofErr w:type="gramEnd"/>
          </w:p>
          <w:p w:rsidR="007B1D75" w:rsidRPr="007B1D75" w:rsidRDefault="007B1D75" w:rsidP="002950D1">
            <w:pPr>
              <w:pStyle w:val="a3"/>
              <w:spacing w:line="360" w:lineRule="auto"/>
              <w:ind w:left="72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الكتاب المدرسي وكتاب التمارين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دليل المعلم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أوراق العمل التفاعلية </w:t>
            </w:r>
          </w:p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التعلم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 التعاوني وتدريب زميل ) .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التدريس المباشر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عرض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 توضيحي , </w:t>
            </w:r>
            <w:r w:rsidRPr="007B1D75">
              <w:rPr>
                <w:b/>
                <w:bCs/>
                <w:rtl/>
              </w:rPr>
              <w:t>أوراق</w:t>
            </w:r>
            <w:r w:rsidRPr="007B1D75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 - التعلم بالأنشطة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التدريب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) 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>التفكير الناقد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</w:t>
            </w:r>
            <w:r w:rsidRPr="007B1D75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الأسئلة </w:t>
            </w:r>
            <w:proofErr w:type="gramStart"/>
            <w:r w:rsidRPr="007B1D75">
              <w:rPr>
                <w:rFonts w:hint="cs"/>
                <w:b/>
                <w:bCs/>
                <w:rtl/>
                <w:lang w:bidi="ar-JO"/>
              </w:rPr>
              <w:t>و الأجوبة</w:t>
            </w:r>
            <w:proofErr w:type="gramEnd"/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القلم </w:t>
            </w:r>
            <w:proofErr w:type="gramStart"/>
            <w:r w:rsidRPr="007B1D75">
              <w:rPr>
                <w:rFonts w:hint="cs"/>
                <w:b/>
                <w:bCs/>
                <w:rtl/>
                <w:lang w:bidi="ar-JO"/>
              </w:rPr>
              <w:t>و الورقة</w:t>
            </w:r>
            <w:proofErr w:type="gramEnd"/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7B1D75" w:rsidRPr="007B1D75" w:rsidRDefault="007B1D75" w:rsidP="002950D1">
            <w:pPr>
              <w:spacing w:line="720" w:lineRule="auto"/>
              <w:rPr>
                <w:b/>
                <w:bCs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>- قوائم الشطب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>السجل القصصي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الواجبات البيتية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التقارير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 xml:space="preserve">الأبحاث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 xml:space="preserve">الوسائل التعليمية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الزيارات العلمية</w:t>
            </w:r>
          </w:p>
          <w:p w:rsidR="007B1D75" w:rsidRPr="007B1D75" w:rsidRDefault="007B1D75" w:rsidP="002950D1">
            <w:pPr>
              <w:rPr>
                <w:b/>
                <w:bCs/>
                <w:rtl/>
              </w:rPr>
            </w:pPr>
            <w:r w:rsidRPr="007B1D75">
              <w:rPr>
                <w:b/>
                <w:bCs/>
                <w:rtl/>
              </w:rPr>
              <w:t>المحاضرات</w:t>
            </w:r>
            <w:r w:rsidRPr="007B1D75">
              <w:rPr>
                <w:rFonts w:hint="cs"/>
                <w:b/>
                <w:bCs/>
                <w:rtl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7B1D75" w:rsidRPr="007B1D75" w:rsidRDefault="007B1D75" w:rsidP="007B1D75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 w:firstRow="1" w:lastRow="0" w:firstColumn="1" w:lastColumn="0" w:noHBand="0" w:noVBand="1"/>
      </w:tblPr>
      <w:tblGrid>
        <w:gridCol w:w="2034"/>
        <w:gridCol w:w="1560"/>
        <w:gridCol w:w="1560"/>
        <w:gridCol w:w="1560"/>
        <w:gridCol w:w="5044"/>
        <w:gridCol w:w="2970"/>
      </w:tblGrid>
      <w:tr w:rsidR="007B1D75" w:rsidRPr="007B1D75" w:rsidTr="002950D1">
        <w:tc>
          <w:tcPr>
            <w:tcW w:w="2034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 w:rsidRPr="007B1D75">
              <w:rPr>
                <w:rFonts w:ascii="Arial" w:hAnsi="Arial"/>
                <w:rtl/>
              </w:rPr>
              <w:t>:</w:t>
            </w:r>
            <w:r w:rsidRPr="007B1D75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B1D75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7B1D75" w:rsidRPr="007B1D75" w:rsidTr="002950D1">
        <w:tc>
          <w:tcPr>
            <w:tcW w:w="2034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 w:rsidRPr="007B1D75">
              <w:rPr>
                <w:rFonts w:ascii="Arial" w:hAnsi="Arial"/>
                <w:rtl/>
              </w:rPr>
              <w:t>:</w:t>
            </w:r>
            <w:r w:rsidRPr="007B1D75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B1D75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7B1D75" w:rsidRDefault="007B1D75" w:rsidP="007B1D75">
      <w:pPr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7B1D75" w:rsidRPr="007B1D75" w:rsidRDefault="007B1D75" w:rsidP="007B1D75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7B1D75"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268"/>
        <w:gridCol w:w="2355"/>
        <w:gridCol w:w="1875"/>
        <w:gridCol w:w="2055"/>
        <w:gridCol w:w="1914"/>
        <w:gridCol w:w="4343"/>
      </w:tblGrid>
      <w:tr w:rsidR="007B1D75" w:rsidRPr="007B1D75" w:rsidTr="002950D1">
        <w:trPr>
          <w:trHeight w:val="333"/>
        </w:trPr>
        <w:tc>
          <w:tcPr>
            <w:tcW w:w="4623" w:type="dxa"/>
            <w:gridSpan w:val="2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الثالث </w:t>
            </w:r>
          </w:p>
        </w:tc>
        <w:tc>
          <w:tcPr>
            <w:tcW w:w="5844" w:type="dxa"/>
            <w:gridSpan w:val="3"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7B1D75" w:rsidRPr="007B1D75" w:rsidTr="002950D1">
        <w:tc>
          <w:tcPr>
            <w:tcW w:w="2268" w:type="dxa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 w:rsidRPr="007B1D75">
              <w:rPr>
                <w:rtl/>
              </w:rPr>
              <w:t xml:space="preserve"> 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الرياضيات 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hint="cs"/>
                <w:b/>
                <w:bCs/>
                <w:rtl/>
              </w:rPr>
              <w:t xml:space="preserve">الهندسة والقياس   </w:t>
            </w:r>
          </w:p>
        </w:tc>
        <w:tc>
          <w:tcPr>
            <w:tcW w:w="2055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98- 120    </w:t>
            </w:r>
          </w:p>
        </w:tc>
        <w:tc>
          <w:tcPr>
            <w:tcW w:w="1914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26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4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الى 11/5/2025</w:t>
            </w:r>
          </w:p>
        </w:tc>
      </w:tr>
    </w:tbl>
    <w:p w:rsidR="007B1D75" w:rsidRPr="007B1D75" w:rsidRDefault="007B1D75" w:rsidP="007B1D75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  <w:r w:rsidRPr="007B1D7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08"/>
        <w:gridCol w:w="1800"/>
        <w:gridCol w:w="1580"/>
        <w:gridCol w:w="1300"/>
        <w:gridCol w:w="854"/>
        <w:gridCol w:w="2115"/>
        <w:gridCol w:w="2115"/>
      </w:tblGrid>
      <w:tr w:rsidR="007B1D75" w:rsidRPr="007B1D75" w:rsidTr="002950D1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</w:t>
            </w:r>
            <w:proofErr w:type="gramStart"/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والتجهيزات  (</w:t>
            </w:r>
            <w:proofErr w:type="gramEnd"/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7B1D75" w:rsidRPr="007B1D75" w:rsidTr="002950D1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7B1D75" w:rsidRPr="007B1D75" w:rsidTr="002950D1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7B1D75" w:rsidRPr="007B1D75" w:rsidRDefault="007B1D75" w:rsidP="002950D1">
            <w:pPr>
              <w:pStyle w:val="a3"/>
              <w:rPr>
                <w:b/>
                <w:bCs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Arial" w:eastAsia="Times New Roman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eastAsia="Times New Roman" w:hAnsi="Arial"/>
                <w:b/>
                <w:bCs/>
                <w:rtl/>
                <w:lang w:bidi="ar-JO"/>
              </w:rPr>
              <w:t>يتوقع من</w:t>
            </w:r>
            <w:r w:rsidRPr="007B1D75">
              <w:rPr>
                <w:rFonts w:ascii="Arial" w:eastAsia="Times New Roman" w:hAnsi="Arial" w:hint="cs"/>
                <w:b/>
                <w:bCs/>
                <w:rtl/>
                <w:lang w:bidi="ar-JO"/>
              </w:rPr>
              <w:t xml:space="preserve"> الطالب</w:t>
            </w:r>
            <w:r w:rsidRPr="007B1D75">
              <w:rPr>
                <w:rFonts w:ascii="Arial" w:eastAsia="Times New Roman" w:hAnsi="Arial"/>
                <w:b/>
                <w:bCs/>
                <w:rtl/>
                <w:lang w:bidi="ar-JO"/>
              </w:rPr>
              <w:t xml:space="preserve"> بعد دراسة الوحدة </w:t>
            </w:r>
            <w:r w:rsidRPr="007B1D75">
              <w:rPr>
                <w:rFonts w:ascii="Arial" w:eastAsia="Times New Roman" w:hAnsi="Arial" w:hint="cs"/>
                <w:b/>
                <w:bCs/>
                <w:rtl/>
                <w:lang w:bidi="ar-JO"/>
              </w:rPr>
              <w:t>أن يكون قادرا</w:t>
            </w:r>
            <w:r w:rsidRPr="007B1D75">
              <w:rPr>
                <w:rFonts w:ascii="Arial" w:eastAsia="Times New Roman" w:hAnsi="Arial"/>
                <w:b/>
                <w:bCs/>
                <w:rtl/>
                <w:lang w:bidi="ar-JO"/>
              </w:rPr>
              <w:t xml:space="preserve"> على: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التحويل من وحدة المتر إلى وحدة السنتيمتر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التعرف إلى وحدة القياس </w:t>
            </w:r>
            <w:proofErr w:type="gramStart"/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( الكيلومتر</w:t>
            </w:r>
            <w:proofErr w:type="gramEnd"/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)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التحويل من وحدة الكيلومتر إلى وحدة المتر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التحويل من وحدة الغرام إلى وحدة الكيلو غرام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التحويل من وحدة اللتر إلى وحدة المليلتر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التعرف إلى مفهوم المحيط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التعرف إلى مفهوم المساحة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إيجاد مساحة المستطيل باستعمال الضرب 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تقدير أهمية القياس في الحياة اليومية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الكتاب المدرسي وكتاب التمارين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دليل المعلم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أوراق العمل التفاعلية </w:t>
            </w:r>
          </w:p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التعلم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 التعاوني وتدريب زميل ) .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التدريس المباشر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عرض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 توضيحي , </w:t>
            </w:r>
            <w:r w:rsidRPr="007B1D75">
              <w:rPr>
                <w:b/>
                <w:bCs/>
                <w:rtl/>
              </w:rPr>
              <w:t>أوراق</w:t>
            </w:r>
            <w:r w:rsidRPr="007B1D75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 - التعلم بالأنشطة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التدريب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) 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>التفكير الناقد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</w:t>
            </w:r>
            <w:r w:rsidRPr="007B1D75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الأسئلة </w:t>
            </w:r>
            <w:proofErr w:type="gramStart"/>
            <w:r w:rsidRPr="007B1D75">
              <w:rPr>
                <w:rFonts w:hint="cs"/>
                <w:b/>
                <w:bCs/>
                <w:rtl/>
                <w:lang w:bidi="ar-JO"/>
              </w:rPr>
              <w:t>و الأجوبة</w:t>
            </w:r>
            <w:proofErr w:type="gramEnd"/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القلم </w:t>
            </w:r>
            <w:proofErr w:type="gramStart"/>
            <w:r w:rsidRPr="007B1D75">
              <w:rPr>
                <w:rFonts w:hint="cs"/>
                <w:b/>
                <w:bCs/>
                <w:rtl/>
                <w:lang w:bidi="ar-JO"/>
              </w:rPr>
              <w:t>و الورقة</w:t>
            </w:r>
            <w:proofErr w:type="gramEnd"/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7B1D75" w:rsidRPr="007B1D75" w:rsidRDefault="007B1D75" w:rsidP="002950D1">
            <w:pPr>
              <w:spacing w:line="720" w:lineRule="auto"/>
              <w:rPr>
                <w:b/>
                <w:bCs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>- قوائم الشطب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>السجل القصصي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الواجبات البيتية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التقارير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 xml:space="preserve">الأبحاث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 xml:space="preserve">الوسائل التعليمية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الزيارات العلمية</w:t>
            </w:r>
          </w:p>
          <w:p w:rsidR="007B1D75" w:rsidRPr="007B1D75" w:rsidRDefault="007B1D75" w:rsidP="002950D1">
            <w:pPr>
              <w:rPr>
                <w:b/>
                <w:bCs/>
                <w:rtl/>
              </w:rPr>
            </w:pPr>
            <w:r w:rsidRPr="007B1D75">
              <w:rPr>
                <w:b/>
                <w:bCs/>
                <w:rtl/>
              </w:rPr>
              <w:t>المحاضرات</w:t>
            </w:r>
            <w:r w:rsidRPr="007B1D75">
              <w:rPr>
                <w:rFonts w:hint="cs"/>
                <w:b/>
                <w:bCs/>
                <w:rtl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7B1D75" w:rsidRPr="007B1D75" w:rsidRDefault="007B1D75" w:rsidP="007B1D75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 w:firstRow="1" w:lastRow="0" w:firstColumn="1" w:lastColumn="0" w:noHBand="0" w:noVBand="1"/>
      </w:tblPr>
      <w:tblGrid>
        <w:gridCol w:w="2034"/>
        <w:gridCol w:w="1560"/>
        <w:gridCol w:w="1560"/>
        <w:gridCol w:w="1560"/>
        <w:gridCol w:w="5044"/>
        <w:gridCol w:w="2970"/>
      </w:tblGrid>
      <w:tr w:rsidR="007B1D75" w:rsidRPr="007B1D75" w:rsidTr="002950D1">
        <w:tc>
          <w:tcPr>
            <w:tcW w:w="2034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 w:rsidRPr="007B1D75">
              <w:rPr>
                <w:rFonts w:ascii="Arial" w:hAnsi="Arial"/>
                <w:rtl/>
              </w:rPr>
              <w:t>:</w:t>
            </w:r>
            <w:r w:rsidRPr="007B1D75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B1D75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7B1D75" w:rsidRPr="007B1D75" w:rsidTr="002950D1">
        <w:tc>
          <w:tcPr>
            <w:tcW w:w="2034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 w:rsidRPr="007B1D75">
              <w:rPr>
                <w:rFonts w:ascii="Arial" w:hAnsi="Arial"/>
                <w:rtl/>
              </w:rPr>
              <w:t>:</w:t>
            </w:r>
            <w:r w:rsidRPr="007B1D75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B1D75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7B1D75" w:rsidRPr="007B1D75" w:rsidTr="002950D1">
        <w:tc>
          <w:tcPr>
            <w:tcW w:w="2034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  <w:b/>
                <w:bCs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  <w:b/>
                <w:bCs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970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</w:tbl>
    <w:p w:rsidR="007B1D75" w:rsidRPr="007B1D75" w:rsidRDefault="007B1D75" w:rsidP="007B1D75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7B1D75"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268"/>
        <w:gridCol w:w="2355"/>
        <w:gridCol w:w="1875"/>
        <w:gridCol w:w="2055"/>
        <w:gridCol w:w="1914"/>
        <w:gridCol w:w="4343"/>
      </w:tblGrid>
      <w:tr w:rsidR="007B1D75" w:rsidRPr="007B1D75" w:rsidTr="002950D1">
        <w:trPr>
          <w:trHeight w:val="333"/>
        </w:trPr>
        <w:tc>
          <w:tcPr>
            <w:tcW w:w="4623" w:type="dxa"/>
            <w:gridSpan w:val="2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الثالث </w:t>
            </w:r>
          </w:p>
        </w:tc>
        <w:tc>
          <w:tcPr>
            <w:tcW w:w="5844" w:type="dxa"/>
            <w:gridSpan w:val="3"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7B1D75" w:rsidRPr="007B1D75" w:rsidTr="002950D1">
        <w:tc>
          <w:tcPr>
            <w:tcW w:w="2268" w:type="dxa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 w:rsidRPr="007B1D75">
              <w:rPr>
                <w:rtl/>
              </w:rPr>
              <w:t xml:space="preserve"> 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الرياضيات 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hint="cs"/>
                <w:b/>
                <w:bCs/>
                <w:rtl/>
              </w:rPr>
              <w:t>الإحصاء والاحتمالات</w:t>
            </w:r>
          </w:p>
        </w:tc>
        <w:tc>
          <w:tcPr>
            <w:tcW w:w="2055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98- 120    </w:t>
            </w:r>
          </w:p>
        </w:tc>
        <w:tc>
          <w:tcPr>
            <w:tcW w:w="1914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11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5</w:t>
            </w:r>
            <w:r w:rsidRPr="007B1D7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</w:t>
            </w:r>
            <w:r w:rsidRPr="007B1D75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الى نهاية الفصل</w:t>
            </w:r>
          </w:p>
        </w:tc>
      </w:tr>
    </w:tbl>
    <w:p w:rsidR="007B1D75" w:rsidRPr="007B1D75" w:rsidRDefault="007B1D75" w:rsidP="007B1D75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  <w:r w:rsidRPr="007B1D7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08"/>
        <w:gridCol w:w="1800"/>
        <w:gridCol w:w="1580"/>
        <w:gridCol w:w="1300"/>
        <w:gridCol w:w="854"/>
        <w:gridCol w:w="2115"/>
        <w:gridCol w:w="2115"/>
      </w:tblGrid>
      <w:tr w:rsidR="007B1D75" w:rsidRPr="007B1D75" w:rsidTr="002950D1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</w:t>
            </w:r>
            <w:proofErr w:type="gramStart"/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والتجهيزات  (</w:t>
            </w:r>
            <w:proofErr w:type="gramEnd"/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7B1D75" w:rsidRPr="007B1D75" w:rsidTr="002950D1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1D75" w:rsidRPr="007B1D75" w:rsidRDefault="007B1D75" w:rsidP="002950D1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7B1D75" w:rsidRPr="007B1D75" w:rsidTr="002950D1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7B1D75" w:rsidRPr="007B1D75" w:rsidRDefault="007B1D75" w:rsidP="002950D1">
            <w:pPr>
              <w:pStyle w:val="a3"/>
              <w:rPr>
                <w:b/>
                <w:bCs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Arial" w:eastAsia="Times New Roman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eastAsia="Times New Roman" w:hAnsi="Arial"/>
                <w:b/>
                <w:bCs/>
                <w:rtl/>
                <w:lang w:bidi="ar-JO"/>
              </w:rPr>
              <w:t>يتوقع من</w:t>
            </w:r>
            <w:r w:rsidRPr="007B1D75">
              <w:rPr>
                <w:rFonts w:ascii="Arial" w:eastAsia="Times New Roman" w:hAnsi="Arial" w:hint="cs"/>
                <w:b/>
                <w:bCs/>
                <w:rtl/>
                <w:lang w:bidi="ar-JO"/>
              </w:rPr>
              <w:t xml:space="preserve"> الطالب</w:t>
            </w:r>
            <w:r w:rsidRPr="007B1D75">
              <w:rPr>
                <w:rFonts w:ascii="Arial" w:eastAsia="Times New Roman" w:hAnsi="Arial"/>
                <w:b/>
                <w:bCs/>
                <w:rtl/>
                <w:lang w:bidi="ar-JO"/>
              </w:rPr>
              <w:t xml:space="preserve"> بعد دراسة الوحدة </w:t>
            </w:r>
            <w:r w:rsidRPr="007B1D75">
              <w:rPr>
                <w:rFonts w:ascii="Arial" w:eastAsia="Times New Roman" w:hAnsi="Arial" w:hint="cs"/>
                <w:b/>
                <w:bCs/>
                <w:rtl/>
                <w:lang w:bidi="ar-JO"/>
              </w:rPr>
              <w:t>أن يكون قادرا</w:t>
            </w:r>
            <w:r w:rsidRPr="007B1D75">
              <w:rPr>
                <w:rFonts w:ascii="Arial" w:eastAsia="Times New Roman" w:hAnsi="Arial"/>
                <w:b/>
                <w:bCs/>
                <w:rtl/>
                <w:lang w:bidi="ar-JO"/>
              </w:rPr>
              <w:t xml:space="preserve"> على</w:t>
            </w:r>
          </w:p>
          <w:p w:rsidR="007B1D75" w:rsidRPr="007B1D75" w:rsidRDefault="007B1D75" w:rsidP="002950D1">
            <w:pPr>
              <w:spacing w:after="0" w:line="240" w:lineRule="auto"/>
              <w:ind w:right="-720"/>
              <w:rPr>
                <w:rFonts w:ascii="Arial" w:eastAsia="Times New Roman" w:hAnsi="Arial"/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تمثيل البيانات وتحليلها وتنظيمها باستعمال أشكال فن 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تصنيف البيانات وفق خاصية واحدة أو أكثر 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قراءة البيانات الممثلة في أعمدة بيانية وتفسيرها 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وصف إمكانية حدوث شيئا ما وفق إمكانية وقوعها 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التعاون مع زملاءه</w:t>
            </w:r>
          </w:p>
          <w:p w:rsidR="007B1D75" w:rsidRPr="007B1D75" w:rsidRDefault="007B1D75" w:rsidP="00295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7B1D75" w:rsidRPr="007B1D75" w:rsidRDefault="007B1D75" w:rsidP="002950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الكتاب المدرسي وكتاب التمارين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دليل المعلم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 xml:space="preserve">أوراق العمل التفاعلية </w:t>
            </w:r>
          </w:p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التعلم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 التعاوني وتدريب زميل ) .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التدريس المباشر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عرض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 توضيحي , </w:t>
            </w:r>
            <w:r w:rsidRPr="007B1D75">
              <w:rPr>
                <w:b/>
                <w:bCs/>
                <w:rtl/>
              </w:rPr>
              <w:t>أوراق</w:t>
            </w:r>
            <w:r w:rsidRPr="007B1D75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  - التعلم بالأنشطة </w:t>
            </w:r>
            <w:proofErr w:type="gramStart"/>
            <w:r w:rsidRPr="007B1D75">
              <w:rPr>
                <w:rFonts w:hint="cs"/>
                <w:b/>
                <w:bCs/>
                <w:rtl/>
              </w:rPr>
              <w:t>( التدريب</w:t>
            </w:r>
            <w:proofErr w:type="gramEnd"/>
            <w:r w:rsidRPr="007B1D75">
              <w:rPr>
                <w:rFonts w:hint="cs"/>
                <w:b/>
                <w:bCs/>
                <w:rtl/>
              </w:rPr>
              <w:t xml:space="preserve">) 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>التفكير الناقد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7B1D75" w:rsidRPr="007B1D75" w:rsidRDefault="007B1D75" w:rsidP="002950D1">
            <w:pPr>
              <w:spacing w:line="240" w:lineRule="auto"/>
              <w:rPr>
                <w:b/>
                <w:bCs/>
                <w:lang w:bidi="ar-JO"/>
              </w:rPr>
            </w:pPr>
            <w:r w:rsidRPr="007B1D75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</w:t>
            </w:r>
            <w:r w:rsidRPr="007B1D75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الأسئلة </w:t>
            </w:r>
            <w:proofErr w:type="gramStart"/>
            <w:r w:rsidRPr="007B1D75">
              <w:rPr>
                <w:rFonts w:hint="cs"/>
                <w:b/>
                <w:bCs/>
                <w:rtl/>
                <w:lang w:bidi="ar-JO"/>
              </w:rPr>
              <w:t>و الأجوبة</w:t>
            </w:r>
            <w:proofErr w:type="gramEnd"/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القلم </w:t>
            </w:r>
            <w:proofErr w:type="gramStart"/>
            <w:r w:rsidRPr="007B1D75">
              <w:rPr>
                <w:rFonts w:hint="cs"/>
                <w:b/>
                <w:bCs/>
                <w:rtl/>
                <w:lang w:bidi="ar-JO"/>
              </w:rPr>
              <w:t>و الورقة</w:t>
            </w:r>
            <w:proofErr w:type="gramEnd"/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7B1D75" w:rsidRPr="007B1D75" w:rsidRDefault="007B1D75" w:rsidP="002950D1">
            <w:pPr>
              <w:spacing w:line="720" w:lineRule="auto"/>
              <w:rPr>
                <w:b/>
                <w:bCs/>
              </w:rPr>
            </w:pPr>
            <w:r w:rsidRPr="007B1D75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</w:rPr>
            </w:pP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>- قوائم الشطب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  <w:rtl/>
              </w:rPr>
            </w:pPr>
            <w:r w:rsidRPr="007B1D75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  <w:p w:rsidR="007B1D75" w:rsidRPr="007B1D75" w:rsidRDefault="007B1D75" w:rsidP="002950D1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7B1D75">
              <w:rPr>
                <w:rFonts w:ascii="Í7”˛" w:hAnsi="Í7”˛" w:hint="cs"/>
                <w:b/>
                <w:bCs/>
                <w:rtl/>
              </w:rPr>
              <w:t>السجل القصصي</w:t>
            </w:r>
          </w:p>
          <w:p w:rsidR="007B1D75" w:rsidRPr="007B1D75" w:rsidRDefault="007B1D75" w:rsidP="002950D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rPr>
                <w:b/>
                <w:bCs/>
                <w:rtl/>
                <w:lang w:bidi="ar-JO"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الواجبات البيتية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التقارير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 xml:space="preserve">الأبحاث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 xml:space="preserve">الوسائل التعليمية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  <w:r w:rsidRPr="007B1D75">
              <w:rPr>
                <w:b/>
                <w:bCs/>
                <w:rtl/>
              </w:rPr>
              <w:t>الزيارات العلمية</w:t>
            </w:r>
          </w:p>
          <w:p w:rsidR="007B1D75" w:rsidRPr="007B1D75" w:rsidRDefault="007B1D75" w:rsidP="002950D1">
            <w:pPr>
              <w:rPr>
                <w:b/>
                <w:bCs/>
                <w:rtl/>
              </w:rPr>
            </w:pPr>
            <w:r w:rsidRPr="007B1D75">
              <w:rPr>
                <w:b/>
                <w:bCs/>
                <w:rtl/>
              </w:rPr>
              <w:t>المحاضرات</w:t>
            </w:r>
            <w:r w:rsidRPr="007B1D75">
              <w:rPr>
                <w:rFonts w:hint="cs"/>
                <w:b/>
                <w:bCs/>
                <w:rtl/>
              </w:rPr>
              <w:t xml:space="preserve"> </w:t>
            </w:r>
          </w:p>
          <w:p w:rsidR="007B1D75" w:rsidRPr="007B1D75" w:rsidRDefault="007B1D75" w:rsidP="002950D1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D75" w:rsidRPr="007B1D75" w:rsidRDefault="007B1D75" w:rsidP="002950D1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7B1D75" w:rsidRPr="007B1D75" w:rsidRDefault="007B1D75" w:rsidP="002950D1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7B1D75" w:rsidRPr="007B1D75" w:rsidRDefault="007B1D75" w:rsidP="007B1D75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 w:firstRow="1" w:lastRow="0" w:firstColumn="1" w:lastColumn="0" w:noHBand="0" w:noVBand="1"/>
      </w:tblPr>
      <w:tblGrid>
        <w:gridCol w:w="2034"/>
        <w:gridCol w:w="1560"/>
        <w:gridCol w:w="1560"/>
        <w:gridCol w:w="1560"/>
        <w:gridCol w:w="5044"/>
        <w:gridCol w:w="2970"/>
      </w:tblGrid>
      <w:tr w:rsidR="007B1D75" w:rsidRPr="007B1D75" w:rsidTr="002950D1">
        <w:tc>
          <w:tcPr>
            <w:tcW w:w="2034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 w:rsidRPr="007B1D75">
              <w:rPr>
                <w:rFonts w:ascii="Arial" w:hAnsi="Arial"/>
                <w:rtl/>
              </w:rPr>
              <w:t>:</w:t>
            </w:r>
            <w:r w:rsidRPr="007B1D75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B1D75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7B1D75" w:rsidRPr="007B1D75" w:rsidTr="002950D1">
        <w:tc>
          <w:tcPr>
            <w:tcW w:w="2034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7B1D75" w:rsidRPr="007B1D75" w:rsidRDefault="007B1D75" w:rsidP="002950D1">
            <w:pPr>
              <w:spacing w:after="0" w:line="336" w:lineRule="auto"/>
              <w:rPr>
                <w:rFonts w:ascii="Arial" w:hAnsi="Arial"/>
              </w:rPr>
            </w:pPr>
            <w:r w:rsidRPr="007B1D75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 w:rsidRPr="007B1D75">
              <w:rPr>
                <w:rFonts w:ascii="Arial" w:hAnsi="Arial"/>
                <w:rtl/>
              </w:rPr>
              <w:t>:</w:t>
            </w:r>
            <w:r w:rsidRPr="007B1D75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7B1D75" w:rsidRPr="007B1D75" w:rsidRDefault="007B1D75" w:rsidP="002950D1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7B1D75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7B1D75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7B1D75" w:rsidRPr="007B1D75" w:rsidRDefault="007B1D75" w:rsidP="007B1D75">
      <w:pPr>
        <w:rPr>
          <w:rtl/>
        </w:rPr>
      </w:pPr>
    </w:p>
    <w:p w:rsidR="006A3195" w:rsidRPr="007B1D75" w:rsidRDefault="006A3195"/>
    <w:sectPr w:rsidR="006A3195" w:rsidRPr="007B1D75" w:rsidSect="007B1D75">
      <w:footerReference w:type="default" r:id="rId5"/>
      <w:pgSz w:w="16838" w:h="11906" w:orient="landscape"/>
      <w:pgMar w:top="540" w:right="998" w:bottom="27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tabs>
        <w:tab w:val="center" w:pos="4680"/>
        <w:tab w:val="right" w:pos="9360"/>
      </w:tabs>
      <w:bidi w:val="0"/>
      <w:spacing w:after="0" w:line="240" w:lineRule="auto"/>
      <w:jc w:val="right"/>
      <w:rPr>
        <w:rFonts w:ascii="Arial" w:hAnsi="Arial"/>
        <w:rtl/>
        <w:lang w:bidi="ar-JO"/>
      </w:rPr>
    </w:pPr>
    <w:r>
      <w:rPr>
        <w:rFonts w:ascii="Arial" w:hAnsi="Arial"/>
      </w:rPr>
      <w:t xml:space="preserve">Form # QF71 - 1 - 47 </w:t>
    </w:r>
    <w:proofErr w:type="spellStart"/>
    <w:proofErr w:type="gramStart"/>
    <w:r>
      <w:rPr>
        <w:rFonts w:ascii="Arial" w:hAnsi="Arial"/>
      </w:rPr>
      <w:t>rev.a</w:t>
    </w:r>
    <w:proofErr w:type="spellEnd"/>
    <w:proofErr w:type="gramEnd"/>
  </w:p>
  <w:p w:rsidR="00000000" w:rsidRDefault="00000000">
    <w:pPr>
      <w:pStyle w:val="ad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0DC4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9CA28FBC"/>
    <w:lvl w:ilvl="0" w:tplc="80B64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61EA820"/>
    <w:lvl w:ilvl="0" w:tplc="2E7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B89EF4C4"/>
    <w:lvl w:ilvl="0" w:tplc="ED963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1FF09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AA50526C"/>
    <w:lvl w:ilvl="0" w:tplc="1DE66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AF5BE8"/>
    <w:multiLevelType w:val="hybridMultilevel"/>
    <w:tmpl w:val="2794B7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FC296C"/>
    <w:multiLevelType w:val="hybridMultilevel"/>
    <w:tmpl w:val="ABE4F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E205C"/>
    <w:multiLevelType w:val="hybridMultilevel"/>
    <w:tmpl w:val="31D06C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841195"/>
    <w:multiLevelType w:val="hybridMultilevel"/>
    <w:tmpl w:val="D09CA78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07CFA"/>
    <w:multiLevelType w:val="hybridMultilevel"/>
    <w:tmpl w:val="B5868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951E7"/>
    <w:multiLevelType w:val="hybridMultilevel"/>
    <w:tmpl w:val="FEA4A1EE"/>
    <w:lvl w:ilvl="0" w:tplc="306C18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965F6"/>
    <w:multiLevelType w:val="hybridMultilevel"/>
    <w:tmpl w:val="05BA243C"/>
    <w:lvl w:ilvl="0" w:tplc="177AFA4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5AAB2C0E"/>
    <w:multiLevelType w:val="hybridMultilevel"/>
    <w:tmpl w:val="E2906F7C"/>
    <w:lvl w:ilvl="0" w:tplc="081C5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7773F9"/>
    <w:multiLevelType w:val="hybridMultilevel"/>
    <w:tmpl w:val="B4246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A0B3C"/>
    <w:multiLevelType w:val="hybridMultilevel"/>
    <w:tmpl w:val="61EC0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841511"/>
    <w:multiLevelType w:val="hybridMultilevel"/>
    <w:tmpl w:val="B7F81470"/>
    <w:lvl w:ilvl="0" w:tplc="E8E8B18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76427687">
    <w:abstractNumId w:val="2"/>
  </w:num>
  <w:num w:numId="2" w16cid:durableId="870917311">
    <w:abstractNumId w:val="1"/>
  </w:num>
  <w:num w:numId="3" w16cid:durableId="1554152597">
    <w:abstractNumId w:val="9"/>
  </w:num>
  <w:num w:numId="4" w16cid:durableId="836069299">
    <w:abstractNumId w:val="5"/>
  </w:num>
  <w:num w:numId="5" w16cid:durableId="68892395">
    <w:abstractNumId w:val="3"/>
  </w:num>
  <w:num w:numId="6" w16cid:durableId="1135217080">
    <w:abstractNumId w:val="0"/>
  </w:num>
  <w:num w:numId="7" w16cid:durableId="834875975">
    <w:abstractNumId w:val="4"/>
  </w:num>
  <w:num w:numId="8" w16cid:durableId="118837416">
    <w:abstractNumId w:val="11"/>
  </w:num>
  <w:num w:numId="9" w16cid:durableId="1769306789">
    <w:abstractNumId w:val="12"/>
  </w:num>
  <w:num w:numId="10" w16cid:durableId="1510869601">
    <w:abstractNumId w:val="13"/>
  </w:num>
  <w:num w:numId="11" w16cid:durableId="1682199632">
    <w:abstractNumId w:val="7"/>
  </w:num>
  <w:num w:numId="12" w16cid:durableId="1821657231">
    <w:abstractNumId w:val="10"/>
  </w:num>
  <w:num w:numId="13" w16cid:durableId="947197170">
    <w:abstractNumId w:val="15"/>
  </w:num>
  <w:num w:numId="14" w16cid:durableId="1730301336">
    <w:abstractNumId w:val="8"/>
  </w:num>
  <w:num w:numId="15" w16cid:durableId="650138389">
    <w:abstractNumId w:val="16"/>
  </w:num>
  <w:num w:numId="16" w16cid:durableId="804811388">
    <w:abstractNumId w:val="14"/>
  </w:num>
  <w:num w:numId="17" w16cid:durableId="784428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D75"/>
    <w:rsid w:val="004618F0"/>
    <w:rsid w:val="006A3195"/>
    <w:rsid w:val="00763DA1"/>
    <w:rsid w:val="007B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E0F20B"/>
  <w15:chartTrackingRefBased/>
  <w15:docId w15:val="{3F29BE1C-95B3-4EF1-8458-CFB80B0F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D75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7B1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1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1D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1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1D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1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1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1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1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7B1D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B1D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B1D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B1D75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7B1D75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7B1D75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7B1D75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7B1D75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7B1D75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7B1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7B1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7B1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7B1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7B1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7B1D75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7B1D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7B1D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7B1D75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7B1D75"/>
    <w:rPr>
      <w:b/>
      <w:bCs/>
      <w:smallCaps/>
      <w:color w:val="2F5496" w:themeColor="accent1" w:themeShade="BF"/>
      <w:spacing w:val="5"/>
    </w:rPr>
  </w:style>
  <w:style w:type="table" w:styleId="ab">
    <w:name w:val="Table Grid"/>
    <w:basedOn w:val="a1"/>
    <w:rsid w:val="007B1D7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4"/>
    <w:uiPriority w:val="99"/>
    <w:rsid w:val="007B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رأس الصفحة Char"/>
    <w:basedOn w:val="a0"/>
    <w:link w:val="ac"/>
    <w:uiPriority w:val="99"/>
    <w:rsid w:val="007B1D75"/>
    <w:rPr>
      <w:rFonts w:ascii="Calibri" w:eastAsia="Calibri" w:hAnsi="Calibri" w:cs="Arial"/>
      <w:sz w:val="22"/>
      <w:szCs w:val="22"/>
    </w:rPr>
  </w:style>
  <w:style w:type="paragraph" w:styleId="ad">
    <w:name w:val="footer"/>
    <w:basedOn w:val="a"/>
    <w:link w:val="Char5"/>
    <w:uiPriority w:val="99"/>
    <w:rsid w:val="007B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تذييل الصفحة Char"/>
    <w:basedOn w:val="a0"/>
    <w:link w:val="ad"/>
    <w:uiPriority w:val="99"/>
    <w:rsid w:val="007B1D75"/>
    <w:rPr>
      <w:rFonts w:ascii="Calibri" w:eastAsia="Calibri" w:hAnsi="Calibri" w:cs="Arial"/>
      <w:sz w:val="22"/>
      <w:szCs w:val="22"/>
    </w:rPr>
  </w:style>
  <w:style w:type="table" w:customStyle="1" w:styleId="10">
    <w:name w:val="شبكة جدول1"/>
    <w:basedOn w:val="a1"/>
    <w:next w:val="ab"/>
    <w:uiPriority w:val="59"/>
    <w:rsid w:val="007B1D75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7B1D75"/>
    <w:rPr>
      <w:color w:val="0000FF"/>
      <w:u w:val="single"/>
    </w:rPr>
  </w:style>
  <w:style w:type="paragraph" w:styleId="ae">
    <w:name w:val="Balloon Text"/>
    <w:basedOn w:val="a"/>
    <w:link w:val="Char6"/>
    <w:uiPriority w:val="99"/>
    <w:rsid w:val="007B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e"/>
    <w:uiPriority w:val="99"/>
    <w:rsid w:val="007B1D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1609</Words>
  <Characters>9176</Characters>
  <Application>Microsoft Office Word</Application>
  <DocSecurity>0</DocSecurity>
  <Lines>76</Lines>
  <Paragraphs>21</Paragraphs>
  <ScaleCrop>false</ScaleCrop>
  <Company/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2025-01-25T07:51:00Z</dcterms:created>
  <dcterms:modified xsi:type="dcterms:W3CDTF">2025-01-25T07:52:00Z</dcterms:modified>
</cp:coreProperties>
</file>