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57" w:rsidRDefault="00BB6657" w:rsidP="00BB6657">
      <w:pPr>
        <w:tabs>
          <w:tab w:val="left" w:pos="1748"/>
        </w:tabs>
        <w:rPr>
          <w:b/>
          <w:bCs/>
          <w:sz w:val="32"/>
          <w:szCs w:val="32"/>
          <w:u w:val="single"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3"/>
        <w:gridCol w:w="1560"/>
        <w:gridCol w:w="2976"/>
        <w:gridCol w:w="2552"/>
        <w:gridCol w:w="1984"/>
        <w:gridCol w:w="1843"/>
        <w:gridCol w:w="1526"/>
      </w:tblGrid>
      <w:tr w:rsidR="00BB6657" w:rsidTr="00FE6DE3">
        <w:tc>
          <w:tcPr>
            <w:tcW w:w="1733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60" w:type="dxa"/>
          </w:tcPr>
          <w:p w:rsidR="00BB6657" w:rsidRPr="007A4884" w:rsidRDefault="00BB6657" w:rsidP="00FE6DE3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6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552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43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26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BB6657" w:rsidTr="00FE6DE3">
        <w:tc>
          <w:tcPr>
            <w:tcW w:w="1733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الأول </w:t>
            </w:r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تحية العلم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النشيد مدرستي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0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تحية العلم،اصطف الوطن،بفخر رددوا     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النشيد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الوطني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يزهو ،بنظام</w:t>
            </w:r>
          </w:p>
        </w:tc>
        <w:tc>
          <w:tcPr>
            <w:tcW w:w="2976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النظام من صفات المؤمن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الالتزام بمواعيد المدرسة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ألوان العلم الأردني      (اسود ابيض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أخضر،أحمر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552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حب الوطن والانتماء له والدفاع عنه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الحرص على النظام في حياته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الاعتزاز والفخر بوطنه</w:t>
            </w:r>
          </w:p>
        </w:tc>
        <w:tc>
          <w:tcPr>
            <w:tcW w:w="1984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الاصطفاف في ساحة المدرسة أمام العلم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ترداد النشيد الوطني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متهيئن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ناظرين للعلم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ص7</w:t>
            </w:r>
            <w:proofErr w:type="spellEnd"/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صورة العلم الأردني</w:t>
            </w:r>
          </w:p>
        </w:tc>
        <w:tc>
          <w:tcPr>
            <w:tcW w:w="1526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فهم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6-8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 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9-13 +15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تحليل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تركيب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 وتذكر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</w:tc>
      </w:tr>
    </w:tbl>
    <w:p w:rsidR="00BB6657" w:rsidRDefault="00BB6657" w:rsidP="00BB6657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BB6657" w:rsidRPr="009E2FEB" w:rsidRDefault="00BB6657" w:rsidP="00BB6657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2"/>
        <w:gridCol w:w="1550"/>
        <w:gridCol w:w="2957"/>
        <w:gridCol w:w="2536"/>
        <w:gridCol w:w="1971"/>
        <w:gridCol w:w="1831"/>
        <w:gridCol w:w="1516"/>
      </w:tblGrid>
      <w:tr w:rsidR="00BB6657" w:rsidTr="00FE6DE3">
        <w:trPr>
          <w:trHeight w:val="886"/>
        </w:trPr>
        <w:tc>
          <w:tcPr>
            <w:tcW w:w="1722" w:type="dxa"/>
          </w:tcPr>
          <w:p w:rsidR="00BB6657" w:rsidRDefault="00BB6657" w:rsidP="00FE6DE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50" w:type="dxa"/>
          </w:tcPr>
          <w:p w:rsidR="00BB6657" w:rsidRPr="007A4884" w:rsidRDefault="00BB6657" w:rsidP="00FE6DE3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57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536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3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  <w:tc>
          <w:tcPr>
            <w:tcW w:w="1516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الأسئلة</w:t>
            </w:r>
          </w:p>
        </w:tc>
      </w:tr>
      <w:tr w:rsidR="00BB6657" w:rsidTr="00FE6DE3">
        <w:trPr>
          <w:trHeight w:val="4515"/>
        </w:trPr>
        <w:tc>
          <w:tcPr>
            <w:tcW w:w="1722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الثاني </w:t>
            </w:r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الحرية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أحفظ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الشورى آية 19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الحرية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بحث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طعام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قصراً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قفصاً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بُلبل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دَنا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خادم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ارتوى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طليق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ذهبٌ</w:t>
            </w:r>
          </w:p>
        </w:tc>
        <w:tc>
          <w:tcPr>
            <w:tcW w:w="2957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قال تعالى"الله لطيف بعباده يرزق من يشاء وهو القوي العزيز"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أهمية الطعام الى الكائن الحي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الجوع وأنا حرّ طليق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أحبّ اليّ من الشبع في القفص</w:t>
            </w:r>
          </w:p>
        </w:tc>
        <w:tc>
          <w:tcPr>
            <w:tcW w:w="2536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حب الحرية وغرسها في نفوسهم والدفاع للحصول عليها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شكر الله تعالى على نعمه</w:t>
            </w:r>
          </w:p>
        </w:tc>
        <w:tc>
          <w:tcPr>
            <w:tcW w:w="197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ص17</w:t>
            </w:r>
            <w:proofErr w:type="spellEnd"/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16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فهم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-18-24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تفكير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تطبيق 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19-23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تحليل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ص20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تركيب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ص20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ص25</w:t>
            </w:r>
            <w:proofErr w:type="spellEnd"/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معرفة وتذكر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ص24</w:t>
            </w:r>
            <w:proofErr w:type="spellEnd"/>
          </w:p>
        </w:tc>
      </w:tr>
    </w:tbl>
    <w:p w:rsidR="00BB6657" w:rsidRDefault="00BB6657" w:rsidP="00BB6657">
      <w:pPr>
        <w:tabs>
          <w:tab w:val="left" w:pos="1748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FORM#QF71- 1- 47 </w:t>
      </w:r>
      <w:proofErr w:type="spellStart"/>
      <w:r>
        <w:rPr>
          <w:b/>
          <w:bCs/>
          <w:sz w:val="28"/>
          <w:szCs w:val="28"/>
          <w:lang w:bidi="ar-JO"/>
        </w:rPr>
        <w:t>re.a</w:t>
      </w:r>
      <w:proofErr w:type="spellEnd"/>
    </w:p>
    <w:p w:rsidR="00BB6657" w:rsidRDefault="00BB6657" w:rsidP="00BB6657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BB6657" w:rsidRDefault="00BB6657" w:rsidP="00BB6657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2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2"/>
        <w:gridCol w:w="1550"/>
        <w:gridCol w:w="2957"/>
        <w:gridCol w:w="2536"/>
        <w:gridCol w:w="1971"/>
        <w:gridCol w:w="1831"/>
      </w:tblGrid>
      <w:tr w:rsidR="00BB6657" w:rsidTr="00FE6DE3">
        <w:trPr>
          <w:trHeight w:val="886"/>
        </w:trPr>
        <w:tc>
          <w:tcPr>
            <w:tcW w:w="1722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الوحدة</w:t>
            </w:r>
          </w:p>
        </w:tc>
        <w:tc>
          <w:tcPr>
            <w:tcW w:w="1550" w:type="dxa"/>
          </w:tcPr>
          <w:p w:rsidR="00BB6657" w:rsidRPr="007A4884" w:rsidRDefault="00BB6657" w:rsidP="00FE6DE3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57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536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3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</w:tr>
      <w:tr w:rsidR="00BB6657" w:rsidTr="00FE6DE3">
        <w:trPr>
          <w:trHeight w:val="4515"/>
        </w:trPr>
        <w:tc>
          <w:tcPr>
            <w:tcW w:w="1722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الثالث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الممرضة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أنشد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الحقل الأخضر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</w:tcPr>
          <w:p w:rsidR="00BB6657" w:rsidRDefault="00BB6657" w:rsidP="00FE6DE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اخلاص</w:t>
            </w:r>
          </w:p>
          <w:p w:rsidR="00BB6657" w:rsidRDefault="00BB6657" w:rsidP="00FE6DE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تواضع</w:t>
            </w:r>
          </w:p>
          <w:p w:rsidR="00BB6657" w:rsidRDefault="00BB6657" w:rsidP="00FE6DE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العطاء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الفخر</w:t>
            </w:r>
          </w:p>
        </w:tc>
        <w:tc>
          <w:tcPr>
            <w:tcW w:w="2957" w:type="dxa"/>
          </w:tcPr>
          <w:p w:rsidR="00BB6657" w:rsidRDefault="00BB6657" w:rsidP="00BB6657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عمل الممرضة عمل نبيل </w:t>
            </w:r>
          </w:p>
          <w:p w:rsidR="00BB6657" w:rsidRDefault="00BB6657" w:rsidP="00FE6DE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تتصف الممرضة بالرحمة والعطاء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تودي عملها بإخلاص ورأفة وتواضع </w:t>
            </w:r>
          </w:p>
        </w:tc>
        <w:tc>
          <w:tcPr>
            <w:tcW w:w="2536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الاقتداء بأخلاق الرسول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في اعمالنا</w:t>
            </w:r>
          </w:p>
          <w:p w:rsidR="00BB6657" w:rsidRDefault="00BB6657" w:rsidP="00FE6DE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التحلي بالتواضع وعدم السخرية من الآخرين</w:t>
            </w:r>
          </w:p>
          <w:p w:rsidR="00BB6657" w:rsidRDefault="00BB6657" w:rsidP="00FE6DE3">
            <w:pPr>
              <w:tabs>
                <w:tab w:val="left" w:pos="1748"/>
              </w:tabs>
              <w:ind w:left="72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-الرحمة والعطاء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ind w:left="72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-الاخلاص في العمل </w:t>
            </w:r>
          </w:p>
        </w:tc>
        <w:tc>
          <w:tcPr>
            <w:tcW w:w="197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ترداد النشيد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الممرضه</w:t>
            </w:r>
          </w:p>
        </w:tc>
        <w:tc>
          <w:tcPr>
            <w:tcW w:w="183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ص27</w:t>
            </w:r>
            <w:proofErr w:type="spellEnd"/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B6657" w:rsidRDefault="00BB6657" w:rsidP="00BB6657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FORM#QF71- 1- 47 </w:t>
      </w:r>
      <w:proofErr w:type="spellStart"/>
      <w:r>
        <w:rPr>
          <w:b/>
          <w:bCs/>
          <w:sz w:val="28"/>
          <w:szCs w:val="28"/>
          <w:lang w:bidi="ar-JO"/>
        </w:rPr>
        <w:t>re.a</w:t>
      </w:r>
      <w:proofErr w:type="spellEnd"/>
    </w:p>
    <w:p w:rsidR="00BB6657" w:rsidRDefault="00BB6657" w:rsidP="00BB6657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</w:p>
    <w:p w:rsidR="00BB6657" w:rsidRDefault="00BB6657" w:rsidP="00BB6657">
      <w:pPr>
        <w:tabs>
          <w:tab w:val="left" w:pos="1748"/>
        </w:tabs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BB6657" w:rsidRDefault="00BB6657" w:rsidP="00BB6657">
      <w:pPr>
        <w:tabs>
          <w:tab w:val="left" w:pos="1748"/>
        </w:tabs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2"/>
        <w:gridCol w:w="1550"/>
        <w:gridCol w:w="2957"/>
        <w:gridCol w:w="2536"/>
        <w:gridCol w:w="1971"/>
        <w:gridCol w:w="1831"/>
      </w:tblGrid>
      <w:tr w:rsidR="00BB6657" w:rsidTr="00FE6DE3">
        <w:trPr>
          <w:trHeight w:val="886"/>
        </w:trPr>
        <w:tc>
          <w:tcPr>
            <w:tcW w:w="1722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الوحدة</w:t>
            </w:r>
          </w:p>
        </w:tc>
        <w:tc>
          <w:tcPr>
            <w:tcW w:w="1550" w:type="dxa"/>
          </w:tcPr>
          <w:p w:rsidR="00BB6657" w:rsidRPr="007A4884" w:rsidRDefault="00BB6657" w:rsidP="00FE6DE3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57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536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3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</w:tr>
      <w:tr w:rsidR="00BB6657" w:rsidTr="00FE6DE3">
        <w:trPr>
          <w:trHeight w:val="4515"/>
        </w:trPr>
        <w:tc>
          <w:tcPr>
            <w:tcW w:w="1722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الرابع </w:t>
            </w:r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جزاء الاحسان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اقرأ واستمع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حُسن التدبير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جزاء الاحسان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حمامة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نبع ماء</w:t>
            </w:r>
          </w:p>
          <w:p w:rsidR="00BB6657" w:rsidRPr="007A4884" w:rsidRDefault="00BB6657" w:rsidP="00BB6657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غ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صناً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،منقار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مدت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تعلقت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نَجت،الغرق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أنقذتني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قرصت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انحرفت</w:t>
            </w:r>
          </w:p>
        </w:tc>
        <w:tc>
          <w:tcPr>
            <w:tcW w:w="2957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جزاء الاحسان هو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الاحسان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نجت الحمامة من بندقية الصياد بسبب مساعدة النملة لها</w:t>
            </w:r>
          </w:p>
          <w:p w:rsidR="00BB6657" w:rsidRPr="007A4884" w:rsidRDefault="00BB6657" w:rsidP="00BB6657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قال رسو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الله"هل جزاء الاحسان إلا الاحسان"</w:t>
            </w:r>
          </w:p>
        </w:tc>
        <w:tc>
          <w:tcPr>
            <w:tcW w:w="2536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التحلي بخلق الرسول (الاحسان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تقديم المساعدة والتعاون مع الآخرين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التعلم من قصة الخروف حسن التدبير لحل مشاكله</w:t>
            </w:r>
          </w:p>
        </w:tc>
        <w:tc>
          <w:tcPr>
            <w:tcW w:w="197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حل المشاكل بحسن التدبير</w:t>
            </w:r>
          </w:p>
        </w:tc>
        <w:tc>
          <w:tcPr>
            <w:tcW w:w="183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الصورص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38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B6657" w:rsidRDefault="00BB6657" w:rsidP="00BB6657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FORM#QF71- 1- 47 </w:t>
      </w:r>
      <w:proofErr w:type="spellStart"/>
      <w:r>
        <w:rPr>
          <w:b/>
          <w:bCs/>
          <w:sz w:val="28"/>
          <w:szCs w:val="28"/>
          <w:lang w:bidi="ar-JO"/>
        </w:rPr>
        <w:t>re.a</w:t>
      </w:r>
      <w:proofErr w:type="spellEnd"/>
    </w:p>
    <w:p w:rsidR="00BB6657" w:rsidRDefault="00BB6657" w:rsidP="00BB6657">
      <w:pPr>
        <w:tabs>
          <w:tab w:val="left" w:pos="1748"/>
        </w:tabs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BB6657" w:rsidRDefault="00BB6657" w:rsidP="00BB6657">
      <w:pPr>
        <w:tabs>
          <w:tab w:val="left" w:pos="1748"/>
        </w:tabs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2"/>
        <w:gridCol w:w="1550"/>
        <w:gridCol w:w="2957"/>
        <w:gridCol w:w="2536"/>
        <w:gridCol w:w="1971"/>
        <w:gridCol w:w="1629"/>
      </w:tblGrid>
      <w:tr w:rsidR="00BB6657" w:rsidTr="00FE6DE3">
        <w:trPr>
          <w:trHeight w:val="886"/>
        </w:trPr>
        <w:tc>
          <w:tcPr>
            <w:tcW w:w="1722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الوحدة</w:t>
            </w:r>
          </w:p>
        </w:tc>
        <w:tc>
          <w:tcPr>
            <w:tcW w:w="1550" w:type="dxa"/>
          </w:tcPr>
          <w:p w:rsidR="00BB6657" w:rsidRPr="007A4884" w:rsidRDefault="00BB6657" w:rsidP="00FE6DE3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57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536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629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</w:tr>
      <w:tr w:rsidR="00BB6657" w:rsidTr="00FE6DE3">
        <w:trPr>
          <w:trHeight w:val="4515"/>
        </w:trPr>
        <w:tc>
          <w:tcPr>
            <w:tcW w:w="1722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الخامس </w:t>
            </w:r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العصفور المغرد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أحفظ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حديث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ص54</w:t>
            </w:r>
            <w:proofErr w:type="spellEnd"/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يُغرد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جزاء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خجل يسُرني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تناوَل</w:t>
            </w:r>
          </w:p>
        </w:tc>
        <w:tc>
          <w:tcPr>
            <w:tcW w:w="2957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قال رسول الله"دخلت امرأة النار في هرة ربطتها فلم تطعمها ولم تدعها تأكل من خشاش الأرض"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أهمية الطعام الى الكائن الحي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الاستمتاع بتغريد العصافير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الرفق بالحيوانات وعدم إيذاؤهم</w:t>
            </w:r>
          </w:p>
        </w:tc>
        <w:tc>
          <w:tcPr>
            <w:tcW w:w="2536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الرفق بالحيوانات الأليفة وتقديم الطعام والشراب والمأوى للحيوانات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الاقتداء بقصة المرأة التي حبست الهرة</w:t>
            </w:r>
          </w:p>
        </w:tc>
        <w:tc>
          <w:tcPr>
            <w:tcW w:w="197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حفظ الحديث</w:t>
            </w:r>
          </w:p>
        </w:tc>
        <w:tc>
          <w:tcPr>
            <w:tcW w:w="1629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ص48</w:t>
            </w:r>
            <w:proofErr w:type="spellEnd"/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B6657" w:rsidRDefault="00BB6657" w:rsidP="00BB6657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</w:p>
    <w:p w:rsidR="00BB6657" w:rsidRDefault="00BB6657" w:rsidP="00BB6657">
      <w:pPr>
        <w:tabs>
          <w:tab w:val="left" w:pos="1748"/>
        </w:tabs>
        <w:rPr>
          <w:b/>
          <w:bCs/>
          <w:sz w:val="28"/>
          <w:szCs w:val="28"/>
          <w:lang w:bidi="ar-JO"/>
        </w:rPr>
      </w:pPr>
    </w:p>
    <w:p w:rsidR="00BB6657" w:rsidRDefault="00BB6657" w:rsidP="00BB6657">
      <w:pPr>
        <w:tabs>
          <w:tab w:val="left" w:pos="1748"/>
        </w:tabs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BB6657" w:rsidRDefault="00BB6657" w:rsidP="00BB6657">
      <w:pPr>
        <w:tabs>
          <w:tab w:val="left" w:pos="1748"/>
        </w:tabs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2"/>
        <w:gridCol w:w="1550"/>
        <w:gridCol w:w="2957"/>
        <w:gridCol w:w="2536"/>
        <w:gridCol w:w="1971"/>
        <w:gridCol w:w="1831"/>
      </w:tblGrid>
      <w:tr w:rsidR="00BB6657" w:rsidTr="00FE6DE3">
        <w:trPr>
          <w:trHeight w:val="886"/>
        </w:trPr>
        <w:tc>
          <w:tcPr>
            <w:tcW w:w="1722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الوحدة</w:t>
            </w:r>
          </w:p>
        </w:tc>
        <w:tc>
          <w:tcPr>
            <w:tcW w:w="1550" w:type="dxa"/>
          </w:tcPr>
          <w:p w:rsidR="00BB6657" w:rsidRPr="007A4884" w:rsidRDefault="00BB6657" w:rsidP="00FE6DE3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57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536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3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</w:tr>
      <w:tr w:rsidR="00BB6657" w:rsidTr="00FE6DE3">
        <w:trPr>
          <w:trHeight w:val="4515"/>
        </w:trPr>
        <w:tc>
          <w:tcPr>
            <w:tcW w:w="1722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السادس </w:t>
            </w:r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سأكون طياراً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طيارتي الورقية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رافق ،المطار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استقبال ،عمه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القادم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تُقلع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تهبط،المستقبل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تُحلق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أقود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سلاح الجو أحمي</w:t>
            </w:r>
          </w:p>
        </w:tc>
        <w:tc>
          <w:tcPr>
            <w:tcW w:w="2957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المطار مكان لنقل الركاب والبضائع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في المطار طائرات تقلع وتهبط من مدرج المطار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حلم بهاء أن يصبح في سلاح الجو ليحمي وطنه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36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تقدير مهنة الطيار في سلاح الجو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حب الوطن  والدفاع عنه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تنمية الاتجاهات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السليمه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حول مهنة المستقبل</w:t>
            </w:r>
          </w:p>
        </w:tc>
        <w:tc>
          <w:tcPr>
            <w:tcW w:w="197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ترداد النشيد</w:t>
            </w:r>
          </w:p>
        </w:tc>
        <w:tc>
          <w:tcPr>
            <w:tcW w:w="183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ص57</w:t>
            </w:r>
            <w:proofErr w:type="spellEnd"/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طيارة ورقية ومجسم للطائرة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B6657" w:rsidRDefault="00BB6657" w:rsidP="00BB6657">
      <w:pPr>
        <w:tabs>
          <w:tab w:val="left" w:pos="1748"/>
          <w:tab w:val="left" w:pos="11108"/>
          <w:tab w:val="right" w:pos="13958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FORM#QF71- 1- 47 </w:t>
      </w:r>
      <w:proofErr w:type="spellStart"/>
      <w:r>
        <w:rPr>
          <w:b/>
          <w:bCs/>
          <w:sz w:val="28"/>
          <w:szCs w:val="28"/>
          <w:lang w:bidi="ar-JO"/>
        </w:rPr>
        <w:t>re.a</w:t>
      </w:r>
      <w:proofErr w:type="spellEnd"/>
    </w:p>
    <w:p w:rsidR="00BB6657" w:rsidRDefault="00BB6657" w:rsidP="00BB6657">
      <w:pPr>
        <w:tabs>
          <w:tab w:val="left" w:pos="1748"/>
        </w:tabs>
        <w:rPr>
          <w:rFonts w:hint="cs"/>
          <w:b/>
          <w:bCs/>
          <w:sz w:val="32"/>
          <w:szCs w:val="32"/>
          <w:u w:val="single"/>
          <w:rtl/>
        </w:rPr>
      </w:pPr>
    </w:p>
    <w:p w:rsidR="00BB6657" w:rsidRDefault="00BB6657" w:rsidP="00BB6657">
      <w:pPr>
        <w:tabs>
          <w:tab w:val="left" w:pos="1748"/>
        </w:tabs>
        <w:jc w:val="center"/>
        <w:rPr>
          <w:rFonts w:hint="cs"/>
          <w:b/>
          <w:bCs/>
          <w:i/>
          <w:iCs/>
          <w:sz w:val="32"/>
          <w:szCs w:val="32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2"/>
        <w:gridCol w:w="1712"/>
        <w:gridCol w:w="2795"/>
        <w:gridCol w:w="2536"/>
        <w:gridCol w:w="1971"/>
        <w:gridCol w:w="1831"/>
      </w:tblGrid>
      <w:tr w:rsidR="00BB6657" w:rsidTr="00FE6DE3">
        <w:trPr>
          <w:trHeight w:val="886"/>
        </w:trPr>
        <w:tc>
          <w:tcPr>
            <w:tcW w:w="1722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الوحدة</w:t>
            </w:r>
          </w:p>
        </w:tc>
        <w:tc>
          <w:tcPr>
            <w:tcW w:w="1712" w:type="dxa"/>
          </w:tcPr>
          <w:p w:rsidR="00BB6657" w:rsidRPr="007A4884" w:rsidRDefault="00BB6657" w:rsidP="00FE6DE3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795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536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3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</w:tr>
      <w:tr w:rsidR="00BB6657" w:rsidTr="00FE6DE3">
        <w:trPr>
          <w:trHeight w:val="4515"/>
        </w:trPr>
        <w:tc>
          <w:tcPr>
            <w:tcW w:w="1722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السابع </w:t>
            </w:r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حمامات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ماعين</w:t>
            </w:r>
            <w:proofErr w:type="spellEnd"/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أنشد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بلدي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12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انطلقت      حمامات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ماعين</w:t>
            </w:r>
            <w:proofErr w:type="spellEnd"/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محافظة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مأدبا</w:t>
            </w:r>
            <w:proofErr w:type="spellEnd"/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متعرجة ،وصلنا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شلال متدفق المنظر،ادهشني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الطبيعة الخلابة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الينابيع الحارة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الآم،العظام والمفاصل،غنيّة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المعادن والأملاح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هبة</w:t>
            </w:r>
          </w:p>
        </w:tc>
        <w:tc>
          <w:tcPr>
            <w:tcW w:w="2795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حمامات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ماعين</w:t>
            </w:r>
            <w:proofErr w:type="spellEnd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في محافظة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مأدبا</w:t>
            </w:r>
            <w:proofErr w:type="spellEnd"/>
          </w:p>
          <w:p w:rsidR="00BB6657" w:rsidRPr="007A4884" w:rsidRDefault="00BB6657" w:rsidP="00BB6657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الينابيع الحارة تساعد على شفاء من الآم 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</w:t>
            </w: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ظام والمفاصل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المياه هبة من الله لأهل الأردن</w:t>
            </w:r>
          </w:p>
        </w:tc>
        <w:tc>
          <w:tcPr>
            <w:tcW w:w="2536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الاستفادة من وجود المياه الساخنة والينابيع الحارة للعلاج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شكر الله تعالى على نعمه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الاستمتاع بالطبيعة الخلابة</w:t>
            </w:r>
          </w:p>
        </w:tc>
        <w:tc>
          <w:tcPr>
            <w:tcW w:w="197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ترداد النشيد </w:t>
            </w:r>
          </w:p>
        </w:tc>
        <w:tc>
          <w:tcPr>
            <w:tcW w:w="183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ص67</w:t>
            </w:r>
            <w:proofErr w:type="spellEnd"/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BB6657" w:rsidRDefault="00BB6657" w:rsidP="00BB6657">
      <w:pPr>
        <w:tabs>
          <w:tab w:val="left" w:pos="1748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FORM#QF71- 1- 47 </w:t>
      </w:r>
      <w:proofErr w:type="spellStart"/>
      <w:r>
        <w:rPr>
          <w:b/>
          <w:bCs/>
          <w:sz w:val="28"/>
          <w:szCs w:val="28"/>
          <w:lang w:bidi="ar-JO"/>
        </w:rPr>
        <w:t>re.a</w:t>
      </w:r>
      <w:proofErr w:type="spellEnd"/>
    </w:p>
    <w:p w:rsidR="00BB6657" w:rsidRDefault="00BB6657" w:rsidP="00BB6657">
      <w:pPr>
        <w:tabs>
          <w:tab w:val="left" w:pos="1748"/>
        </w:tabs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                                            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2"/>
        <w:gridCol w:w="1550"/>
        <w:gridCol w:w="2957"/>
        <w:gridCol w:w="2536"/>
        <w:gridCol w:w="1971"/>
        <w:gridCol w:w="1831"/>
      </w:tblGrid>
      <w:tr w:rsidR="00BB6657" w:rsidTr="00FE6DE3">
        <w:trPr>
          <w:trHeight w:val="886"/>
        </w:trPr>
        <w:tc>
          <w:tcPr>
            <w:tcW w:w="1722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1550" w:type="dxa"/>
          </w:tcPr>
          <w:p w:rsidR="00BB6657" w:rsidRPr="007A4884" w:rsidRDefault="00BB6657" w:rsidP="00FE6DE3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57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الأفكار          (الحقائق والتعميمات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536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97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المهارات</w:t>
            </w:r>
          </w:p>
        </w:tc>
        <w:tc>
          <w:tcPr>
            <w:tcW w:w="183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الرسوم والصور</w:t>
            </w:r>
          </w:p>
        </w:tc>
      </w:tr>
      <w:tr w:rsidR="00BB6657" w:rsidTr="00FE6DE3">
        <w:trPr>
          <w:trHeight w:val="4515"/>
        </w:trPr>
        <w:tc>
          <w:tcPr>
            <w:tcW w:w="1722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الدرس الثامن 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ما اغلى عيوننا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يستمع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التحدث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القراءة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مهارة الكتابة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أقرأ وأستمع: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الخادم الذكي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0" w:type="dxa"/>
          </w:tcPr>
          <w:p w:rsidR="00BB6657" w:rsidRDefault="00BB6657" w:rsidP="00FE6DE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اكتساب</w:t>
            </w:r>
          </w:p>
          <w:p w:rsidR="00BB6657" w:rsidRDefault="00BB6657" w:rsidP="00FE6DE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احواج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BB6657" w:rsidRDefault="00BB6657" w:rsidP="00FE6DE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تجدهما</w:t>
            </w:r>
          </w:p>
          <w:p w:rsidR="00BB6657" w:rsidRDefault="00BB6657" w:rsidP="00FE6DE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ضوء خافت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تقي عينيك</w:t>
            </w:r>
          </w:p>
        </w:tc>
        <w:tc>
          <w:tcPr>
            <w:tcW w:w="2957" w:type="dxa"/>
          </w:tcPr>
          <w:p w:rsidR="00BB6657" w:rsidRDefault="00BB6657" w:rsidP="00FE6DE3">
            <w:pPr>
              <w:tabs>
                <w:tab w:val="left" w:pos="1748"/>
              </w:tabs>
              <w:ind w:left="501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زيارة طبيب العيون </w:t>
            </w:r>
          </w:p>
          <w:p w:rsidR="00BB6657" w:rsidRDefault="00BB6657" w:rsidP="00FE6DE3">
            <w:pPr>
              <w:tabs>
                <w:tab w:val="left" w:pos="1748"/>
              </w:tabs>
              <w:ind w:left="501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الاهتمام بنظافة العيون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ind w:left="501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الالتزام بعلاجات الطبيب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36" w:type="dxa"/>
          </w:tcPr>
          <w:p w:rsidR="00BB6657" w:rsidRDefault="00BB6657" w:rsidP="00FE6DE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</w:p>
          <w:p w:rsidR="00BB6657" w:rsidRDefault="00BB6657" w:rsidP="00FE6DE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الحفاظ على سلامة العيون </w:t>
            </w:r>
          </w:p>
          <w:p w:rsidR="00BB6657" w:rsidRDefault="00BB6657" w:rsidP="00FE6DE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الابتعاد عن اللعب الخطر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7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قراءة الدرس قراءة سليمة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تفسير المعاني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الكتابة بخط نسخي جميل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كتابة الإملاء المنقولة</w:t>
            </w:r>
          </w:p>
          <w:p w:rsidR="00BB6657" w:rsidRDefault="00BB6657" w:rsidP="00FE6DE3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قراءة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معرفة الله </w:t>
            </w:r>
          </w:p>
        </w:tc>
        <w:tc>
          <w:tcPr>
            <w:tcW w:w="1831" w:type="dxa"/>
          </w:tcPr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الصور </w:t>
            </w:r>
            <w:proofErr w:type="spellStart"/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ص77</w:t>
            </w:r>
            <w:proofErr w:type="spellEnd"/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المصحف </w:t>
            </w: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B6657" w:rsidRPr="007A4884" w:rsidRDefault="00BB6657" w:rsidP="00FE6DE3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A48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البحث في شبكة المعلومات عن حديث يحث على بر الوالدين</w:t>
            </w:r>
          </w:p>
        </w:tc>
      </w:tr>
    </w:tbl>
    <w:p w:rsidR="00BB6657" w:rsidRDefault="00BB6657" w:rsidP="00BB6657">
      <w:pPr>
        <w:tabs>
          <w:tab w:val="left" w:pos="1748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FORM#QF71- 1- 47 </w:t>
      </w:r>
      <w:proofErr w:type="spellStart"/>
      <w:r>
        <w:rPr>
          <w:b/>
          <w:bCs/>
          <w:sz w:val="28"/>
          <w:szCs w:val="28"/>
          <w:lang w:bidi="ar-JO"/>
        </w:rPr>
        <w:t>re.a</w:t>
      </w:r>
      <w:proofErr w:type="spellEnd"/>
    </w:p>
    <w:p w:rsidR="00E44021" w:rsidRDefault="00E44021"/>
    <w:sectPr w:rsidR="00E44021" w:rsidSect="00EE5169">
      <w:headerReference w:type="default" r:id="rId6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D42" w:rsidRDefault="00700D42" w:rsidP="00BB6657">
      <w:pPr>
        <w:spacing w:after="0" w:line="240" w:lineRule="auto"/>
      </w:pPr>
      <w:r>
        <w:separator/>
      </w:r>
    </w:p>
  </w:endnote>
  <w:endnote w:type="continuationSeparator" w:id="0">
    <w:p w:rsidR="00700D42" w:rsidRDefault="00700D42" w:rsidP="00BB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D42" w:rsidRDefault="00700D42" w:rsidP="00BB6657">
      <w:pPr>
        <w:spacing w:after="0" w:line="240" w:lineRule="auto"/>
      </w:pPr>
      <w:r>
        <w:separator/>
      </w:r>
    </w:p>
  </w:footnote>
  <w:footnote w:type="continuationSeparator" w:id="0">
    <w:p w:rsidR="00700D42" w:rsidRDefault="00700D42" w:rsidP="00BB6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657" w:rsidRPr="00BB6657" w:rsidRDefault="00BB6657" w:rsidP="00BB6657">
    <w:pPr>
      <w:tabs>
        <w:tab w:val="left" w:pos="1748"/>
      </w:tabs>
      <w:jc w:val="center"/>
      <w:rPr>
        <w:rFonts w:hint="cs"/>
        <w:b/>
        <w:bCs/>
        <w:i/>
        <w:iCs/>
        <w:sz w:val="28"/>
        <w:szCs w:val="28"/>
        <w:rtl/>
        <w:lang w:bidi="ar-JO"/>
      </w:rPr>
    </w:pPr>
    <w:r w:rsidRPr="00BB6657">
      <w:rPr>
        <w:rFonts w:hint="cs"/>
        <w:b/>
        <w:bCs/>
        <w:i/>
        <w:iCs/>
        <w:sz w:val="32"/>
        <w:szCs w:val="32"/>
        <w:rtl/>
        <w:lang w:bidi="ar-JO"/>
      </w:rPr>
      <w:t>تحليل المحتوى</w:t>
    </w:r>
  </w:p>
  <w:p w:rsidR="00BB6657" w:rsidRPr="00BB6657" w:rsidRDefault="00BB6657" w:rsidP="00BB6657">
    <w:pPr>
      <w:tabs>
        <w:tab w:val="left" w:pos="1748"/>
      </w:tabs>
      <w:jc w:val="center"/>
      <w:rPr>
        <w:rFonts w:hint="cs"/>
        <w:b/>
        <w:bCs/>
        <w:sz w:val="32"/>
        <w:szCs w:val="32"/>
        <w:u w:val="single"/>
        <w:rtl/>
        <w:lang w:bidi="ar-JO"/>
      </w:rPr>
    </w:pPr>
    <w:r w:rsidRPr="00BB6657">
      <w:rPr>
        <w:rFonts w:hint="cs"/>
        <w:b/>
        <w:bCs/>
        <w:sz w:val="32"/>
        <w:szCs w:val="32"/>
        <w:rtl/>
        <w:lang w:bidi="ar-JO"/>
      </w:rPr>
      <w:t xml:space="preserve">المدرسة </w:t>
    </w:r>
    <w:proofErr w:type="spellStart"/>
    <w:r w:rsidRPr="00BB6657">
      <w:rPr>
        <w:rFonts w:hint="cs"/>
        <w:b/>
        <w:bCs/>
        <w:sz w:val="32"/>
        <w:szCs w:val="32"/>
        <w:rtl/>
        <w:lang w:bidi="ar-JO"/>
      </w:rPr>
      <w:t>:</w:t>
    </w:r>
    <w:proofErr w:type="spellEnd"/>
    <w:r w:rsidRPr="00BB6657">
      <w:rPr>
        <w:rFonts w:hint="cs"/>
        <w:b/>
        <w:bCs/>
        <w:sz w:val="32"/>
        <w:szCs w:val="32"/>
        <w:u w:val="single"/>
        <w:rtl/>
        <w:lang w:bidi="ar-JO"/>
      </w:rPr>
      <w:t xml:space="preserve">               </w:t>
    </w:r>
    <w:r w:rsidRPr="00BB6657">
      <w:rPr>
        <w:rFonts w:hint="cs"/>
        <w:b/>
        <w:bCs/>
        <w:sz w:val="32"/>
        <w:szCs w:val="32"/>
        <w:rtl/>
        <w:lang w:bidi="ar-JO"/>
      </w:rPr>
      <w:t xml:space="preserve">     المبحث :</w:t>
    </w:r>
    <w:r w:rsidRPr="00BB6657">
      <w:rPr>
        <w:rFonts w:hint="cs"/>
        <w:b/>
        <w:bCs/>
        <w:sz w:val="32"/>
        <w:szCs w:val="32"/>
        <w:u w:val="single"/>
        <w:rtl/>
        <w:lang w:bidi="ar-JO"/>
      </w:rPr>
      <w:t xml:space="preserve"> اللغة العربية</w:t>
    </w:r>
    <w:r w:rsidRPr="00BB6657">
      <w:rPr>
        <w:rFonts w:hint="cs"/>
        <w:b/>
        <w:bCs/>
        <w:sz w:val="32"/>
        <w:szCs w:val="32"/>
        <w:rtl/>
        <w:lang w:bidi="ar-JO"/>
      </w:rPr>
      <w:tab/>
      <w:t xml:space="preserve">           </w:t>
    </w:r>
    <w:r w:rsidRPr="00BB6657">
      <w:rPr>
        <w:rFonts w:hint="cs"/>
        <w:b/>
        <w:bCs/>
        <w:sz w:val="32"/>
        <w:szCs w:val="32"/>
        <w:u w:val="single"/>
        <w:rtl/>
        <w:lang w:bidi="ar-JO"/>
      </w:rPr>
      <w:t>الصف الثاني الأساسي</w:t>
    </w:r>
    <w:r w:rsidRPr="00BB6657">
      <w:rPr>
        <w:rFonts w:hint="cs"/>
        <w:b/>
        <w:bCs/>
        <w:sz w:val="32"/>
        <w:szCs w:val="32"/>
        <w:rtl/>
        <w:lang w:bidi="ar-JO"/>
      </w:rPr>
      <w:t xml:space="preserve">           </w:t>
    </w:r>
    <w:r w:rsidRPr="00BB6657">
      <w:rPr>
        <w:rFonts w:hint="cs"/>
        <w:b/>
        <w:bCs/>
        <w:sz w:val="32"/>
        <w:szCs w:val="32"/>
        <w:u w:val="single"/>
        <w:rtl/>
        <w:lang w:bidi="ar-JO"/>
      </w:rPr>
      <w:t>المعلم:</w:t>
    </w:r>
  </w:p>
  <w:p w:rsidR="00BB6657" w:rsidRDefault="00BB6657">
    <w:pPr>
      <w:pStyle w:val="a3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657"/>
    <w:rsid w:val="00700D42"/>
    <w:rsid w:val="00B345DA"/>
    <w:rsid w:val="00BB6657"/>
    <w:rsid w:val="00E4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57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66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BB6657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BB66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BB6657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2023-08-11T13:04:00Z</dcterms:created>
  <dcterms:modified xsi:type="dcterms:W3CDTF">2023-08-11T13:12:00Z</dcterms:modified>
</cp:coreProperties>
</file>