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D4" w:rsidRPr="00A17BA3" w:rsidRDefault="003D55D4" w:rsidP="003D55D4">
      <w:pPr>
        <w:jc w:val="lowKashida"/>
        <w:rPr>
          <w:rFonts w:cs="MCS Jaly S_U adorn."/>
          <w:b/>
          <w:bCs/>
          <w:sz w:val="28"/>
          <w:szCs w:val="28"/>
          <w:rtl/>
          <w:lang w:bidi="ar-JO"/>
        </w:rPr>
      </w:pPr>
      <w:r w:rsidRPr="008A295A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74" o:spid="_x0000_s1027" type="#_x0000_t202" style="position:absolute;left:0;text-align:left;margin-left:69.35pt;margin-top:-14.55pt;width:243pt;height:99pt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" filled="f" stroked="f">
            <v:path arrowok="t"/>
            <v:textbox>
              <w:txbxContent>
                <w:p w:rsidR="003D55D4" w:rsidRDefault="003D55D4" w:rsidP="003D55D4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بسم الله الرحمن الرحيم</w:t>
                  </w:r>
                </w:p>
                <w:p w:rsidR="003D55D4" w:rsidRDefault="003D55D4" w:rsidP="003D55D4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مديرية التعليم الخاص في محافظة العاصمة</w:t>
                  </w:r>
                </w:p>
                <w:p w:rsidR="003D55D4" w:rsidRDefault="003D55D4" w:rsidP="003D55D4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  <w:p w:rsidR="003D55D4" w:rsidRDefault="003D55D4" w:rsidP="003D55D4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امتحان الشهر الثاني </w:t>
                  </w:r>
                  <w:r>
                    <w:rPr>
                      <w:b/>
                      <w:bCs/>
                      <w:lang w:bidi="ar-JO"/>
                    </w:rPr>
                    <w:t>/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الفصل الثاني</w:t>
                  </w:r>
                </w:p>
                <w:p w:rsidR="003D55D4" w:rsidRPr="00F30146" w:rsidRDefault="003D55D4" w:rsidP="003D55D4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Pr="008A295A">
        <w:rPr>
          <w:b/>
          <w:bCs/>
          <w:noProof/>
          <w:rtl/>
        </w:rPr>
        <w:pict>
          <v:shape id=" 70" o:spid="_x0000_s1026" type="#_x0000_t202" style="position:absolute;left:0;text-align:left;margin-left:410.25pt;margin-top:-9pt;width:131.45pt;height:73.8pt;z-index:-251656192;visibility:visible" wrapcoords="-123 0 -123 21380 21600 21380 21600 0 -123 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" stroked="f">
            <v:path arrowok="t"/>
            <v:textbox style="mso-fit-shape-to-text:t">
              <w:txbxContent>
                <w:p w:rsidR="003D55D4" w:rsidRDefault="003D55D4" w:rsidP="003D55D4">
                  <w:pPr>
                    <w:jc w:val="center"/>
                    <w:rPr>
                      <w:lang w:bidi="ar-JO"/>
                    </w:rPr>
                  </w:pPr>
                  <w:r w:rsidRPr="004B3101">
                    <w:rPr>
                      <w:noProof/>
                    </w:rPr>
                    <w:drawing>
                      <wp:inline distT="0" distB="0" distL="0" distR="0">
                        <wp:extent cx="871855" cy="845820"/>
                        <wp:effectExtent l="0" t="0" r="0" b="0"/>
                        <wp:docPr id="5" name="صورة 1" descr="شعار المملكة باللون الابيض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" descr="شعار المملكة باللون الابيض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855" cy="845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bookmarkStart w:id="0" w:name="_GoBack"/>
      <w:bookmarkEnd w:id="0"/>
    </w:p>
    <w:p w:rsidR="003D55D4" w:rsidRPr="001D717D" w:rsidRDefault="003D55D4" w:rsidP="003D55D4">
      <w:pPr>
        <w:jc w:val="lowKashida"/>
        <w:rPr>
          <w:rFonts w:cs="Simplified Arabic"/>
          <w:b/>
          <w:bCs/>
          <w:sz w:val="20"/>
          <w:szCs w:val="20"/>
          <w:rtl/>
          <w:lang w:bidi="ar-JO"/>
        </w:rPr>
      </w:pPr>
    </w:p>
    <w:p w:rsidR="003D55D4" w:rsidRPr="001D717D" w:rsidRDefault="003D55D4" w:rsidP="003D55D4">
      <w:pPr>
        <w:jc w:val="lowKashida"/>
        <w:rPr>
          <w:rFonts w:cs="Simplified Arabic"/>
          <w:b/>
          <w:bCs/>
          <w:sz w:val="20"/>
          <w:szCs w:val="20"/>
          <w:rtl/>
          <w:lang w:bidi="ar-JO"/>
        </w:rPr>
      </w:pPr>
    </w:p>
    <w:p w:rsidR="003D55D4" w:rsidRDefault="003D55D4" w:rsidP="003D55D4">
      <w:pPr>
        <w:rPr>
          <w:rFonts w:cs="Simplified Arabic"/>
          <w:b/>
          <w:bCs/>
          <w:sz w:val="18"/>
          <w:szCs w:val="18"/>
          <w:rtl/>
          <w:lang w:bidi="ar-JO"/>
        </w:rPr>
      </w:pPr>
    </w:p>
    <w:p w:rsidR="003D55D4" w:rsidRPr="007A36DB" w:rsidRDefault="003D55D4" w:rsidP="003D55D4">
      <w:pPr>
        <w:rPr>
          <w:rFonts w:cs="Simplified Arabic"/>
          <w:b/>
          <w:bCs/>
          <w:sz w:val="20"/>
          <w:szCs w:val="20"/>
          <w:rtl/>
          <w:lang w:bidi="ar-JO"/>
        </w:rPr>
      </w:pP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الاسم :                                                                                                      المبحث :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التربية </w:t>
      </w:r>
      <w:proofErr w:type="spellStart"/>
      <w:r>
        <w:rPr>
          <w:rFonts w:cs="Simplified Arabic" w:hint="cs"/>
          <w:b/>
          <w:bCs/>
          <w:sz w:val="20"/>
          <w:szCs w:val="20"/>
          <w:rtl/>
          <w:lang w:bidi="ar-JO"/>
        </w:rPr>
        <w:t>الاسلامية</w:t>
      </w:r>
      <w:proofErr w:type="spellEnd"/>
    </w:p>
    <w:p w:rsidR="003D55D4" w:rsidRDefault="003D55D4" w:rsidP="003D55D4">
      <w:pPr>
        <w:rPr>
          <w:rFonts w:cs="Simplified Arabic"/>
          <w:b/>
          <w:bCs/>
          <w:sz w:val="20"/>
          <w:szCs w:val="20"/>
          <w:rtl/>
          <w:lang w:bidi="ar-JO"/>
        </w:rPr>
      </w:pP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الصف :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>التاسع ب     اليوم :الاثنين</w:t>
      </w:r>
    </w:p>
    <w:p w:rsidR="003D55D4" w:rsidRPr="007A36DB" w:rsidRDefault="003D55D4" w:rsidP="003D55D4">
      <w:pPr>
        <w:rPr>
          <w:rFonts w:cs="Simplified Arabic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>زمن الامتحان: حصة واحده                                                                                           التاريخ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880"/>
        <w:gridCol w:w="900"/>
        <w:gridCol w:w="900"/>
        <w:gridCol w:w="924"/>
        <w:gridCol w:w="829"/>
        <w:gridCol w:w="1109"/>
        <w:gridCol w:w="1109"/>
      </w:tblGrid>
      <w:tr w:rsidR="003D55D4" w:rsidRPr="009B4EB0" w:rsidTr="00377312">
        <w:trPr>
          <w:trHeight w:val="246"/>
        </w:trPr>
        <w:tc>
          <w:tcPr>
            <w:tcW w:w="1108" w:type="dxa"/>
          </w:tcPr>
          <w:p w:rsidR="003D55D4" w:rsidRPr="009B4EB0" w:rsidRDefault="003D55D4" w:rsidP="0037731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رقم السؤال</w:t>
            </w:r>
          </w:p>
        </w:tc>
        <w:tc>
          <w:tcPr>
            <w:tcW w:w="880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00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900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924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تلاوة </w:t>
            </w:r>
          </w:p>
        </w:tc>
        <w:tc>
          <w:tcPr>
            <w:tcW w:w="829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3D55D4" w:rsidRPr="009B4EB0" w:rsidRDefault="003D55D4" w:rsidP="0037731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عدد </w:t>
            </w:r>
            <w:proofErr w:type="spellStart"/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109" w:type="dxa"/>
          </w:tcPr>
          <w:p w:rsidR="003D55D4" w:rsidRPr="009B4EB0" w:rsidRDefault="003D55D4" w:rsidP="00377312">
            <w:pPr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w:pict>
                <v:shape id=" 106" o:spid="_x0000_s1028" type="#_x0000_t202" style="position:absolute;left:0;text-align:left;margin-left:-126.35pt;margin-top:4.65pt;width:83.8pt;height:59.85pt;z-index:251662336;visibility:visible;mso-position-horizontal-relative:text;mso-position-vertical-relative:text">
                  <v:path arrowok="t"/>
                  <v:textbox>
                    <w:txbxContent>
                      <w:p w:rsidR="003D55D4" w:rsidRPr="00F66666" w:rsidRDefault="003D55D4" w:rsidP="003D55D4">
                        <w:pPr>
                          <w:rPr>
                            <w:rFonts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العلامة النها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ئ</w:t>
                        </w: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ية</w:t>
                        </w:r>
                      </w:p>
                      <w:p w:rsidR="003D55D4" w:rsidRDefault="003D55D4" w:rsidP="003D55D4">
                        <w:pPr>
                          <w:pBdr>
                            <w:bottom w:val="single" w:sz="6" w:space="1" w:color="auto"/>
                          </w:pBdr>
                          <w:rPr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3D55D4" w:rsidRDefault="003D55D4" w:rsidP="003D55D4">
                        <w:pPr>
                          <w:jc w:val="center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40</w:t>
                        </w:r>
                      </w:p>
                    </w:txbxContent>
                  </v:textbox>
                </v:shape>
              </w:pict>
            </w:r>
            <w:r w:rsidRPr="009B4EB0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عدد الصفحات</w:t>
            </w:r>
          </w:p>
        </w:tc>
      </w:tr>
      <w:tr w:rsidR="003D55D4" w:rsidRPr="009B4EB0" w:rsidTr="00377312">
        <w:trPr>
          <w:trHeight w:val="246"/>
        </w:trPr>
        <w:tc>
          <w:tcPr>
            <w:tcW w:w="1108" w:type="dxa"/>
          </w:tcPr>
          <w:p w:rsidR="003D55D4" w:rsidRPr="009B4EB0" w:rsidRDefault="003D55D4" w:rsidP="0037731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العلامة العظمى</w:t>
            </w:r>
          </w:p>
        </w:tc>
        <w:tc>
          <w:tcPr>
            <w:tcW w:w="880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900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900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924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829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09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3D55D4" w:rsidRPr="009B4EB0" w:rsidTr="00377312">
        <w:trPr>
          <w:trHeight w:val="258"/>
        </w:trPr>
        <w:tc>
          <w:tcPr>
            <w:tcW w:w="1108" w:type="dxa"/>
          </w:tcPr>
          <w:p w:rsidR="003D55D4" w:rsidRPr="009B4EB0" w:rsidRDefault="003D55D4" w:rsidP="0037731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علامة الطالب</w:t>
            </w:r>
          </w:p>
        </w:tc>
        <w:tc>
          <w:tcPr>
            <w:tcW w:w="880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3D55D4" w:rsidRPr="009B4EB0" w:rsidRDefault="003D55D4" w:rsidP="00377312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3D55D4" w:rsidRDefault="003D55D4" w:rsidP="003D55D4">
      <w:pPr>
        <w:rPr>
          <w:rtl/>
          <w:lang w:bidi="ar-JO"/>
        </w:rPr>
      </w:pPr>
    </w:p>
    <w:p w:rsidR="003D55D4" w:rsidRDefault="003D55D4" w:rsidP="003D55D4">
      <w:pPr>
        <w:rPr>
          <w:sz w:val="28"/>
          <w:szCs w:val="28"/>
          <w:rtl/>
          <w:lang w:bidi="ar-JO"/>
        </w:rPr>
      </w:pPr>
    </w:p>
    <w:p w:rsidR="003D55D4" w:rsidRPr="00883E7E" w:rsidRDefault="003D55D4" w:rsidP="003D55D4">
      <w:pPr>
        <w:rPr>
          <w:b/>
          <w:bCs/>
          <w:sz w:val="28"/>
          <w:szCs w:val="28"/>
          <w:rtl/>
          <w:lang w:bidi="ar-JO"/>
        </w:rPr>
      </w:pPr>
      <w:r w:rsidRPr="008A295A">
        <w:rPr>
          <w:noProof/>
          <w:sz w:val="16"/>
          <w:szCs w:val="16"/>
          <w:rtl/>
        </w:rPr>
        <w:pict>
          <v:line id=" 107" o:spid="_x0000_s1029" style="position:absolute;left:0;text-align:left;flip:x;z-index:251663360;visibility:visible" from="-9pt,.95pt" to="513pt,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" strokeweight="3pt">
            <v:stroke linestyle="thinThin"/>
            <o:lock v:ext="edit" shapetype="f"/>
          </v:line>
        </w:pict>
      </w:r>
    </w:p>
    <w:p w:rsidR="003D55D4" w:rsidRDefault="003D55D4" w:rsidP="003D55D4">
      <w:pPr>
        <w:rPr>
          <w:b/>
          <w:bCs/>
          <w:sz w:val="28"/>
          <w:szCs w:val="28"/>
          <w:u w:val="single"/>
          <w:rtl/>
          <w:lang w:bidi="ar-JO"/>
        </w:rPr>
      </w:pPr>
      <w:r w:rsidRPr="003E6292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 : بناءً على دراستك لدرسي ( صلح الحديبية وفتح خيبر ) أجيبي عما يلي :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10 علامات )</w:t>
      </w:r>
    </w:p>
    <w:p w:rsidR="003D55D4" w:rsidRPr="003E6292" w:rsidRDefault="003D55D4" w:rsidP="003D55D4">
      <w:pPr>
        <w:rPr>
          <w:b/>
          <w:bCs/>
          <w:sz w:val="28"/>
          <w:szCs w:val="28"/>
          <w:u w:val="single"/>
          <w:rtl/>
          <w:lang w:bidi="ar-JO"/>
        </w:rPr>
      </w:pPr>
    </w:p>
    <w:p w:rsidR="003D55D4" w:rsidRPr="005749D6" w:rsidRDefault="003D55D4" w:rsidP="003D55D4">
      <w:pPr>
        <w:rPr>
          <w:sz w:val="28"/>
          <w:szCs w:val="28"/>
          <w:rtl/>
          <w:lang w:bidi="ar-JO"/>
        </w:rPr>
      </w:pPr>
      <w:r w:rsidRPr="005749D6">
        <w:rPr>
          <w:rFonts w:hint="cs"/>
          <w:sz w:val="28"/>
          <w:szCs w:val="28"/>
          <w:rtl/>
          <w:lang w:bidi="ar-JO"/>
        </w:rPr>
        <w:t xml:space="preserve">1.ما الشواهد الدالة على </w:t>
      </w:r>
      <w:proofErr w:type="spellStart"/>
      <w:r w:rsidRPr="005749D6">
        <w:rPr>
          <w:rFonts w:hint="cs"/>
          <w:sz w:val="28"/>
          <w:szCs w:val="28"/>
          <w:rtl/>
          <w:lang w:bidi="ar-JO"/>
        </w:rPr>
        <w:t>ان</w:t>
      </w:r>
      <w:proofErr w:type="spellEnd"/>
      <w:r w:rsidRPr="005749D6">
        <w:rPr>
          <w:rFonts w:hint="cs"/>
          <w:sz w:val="28"/>
          <w:szCs w:val="28"/>
          <w:rtl/>
          <w:lang w:bidi="ar-JO"/>
        </w:rPr>
        <w:t xml:space="preserve"> خروج المسلمين </w:t>
      </w:r>
      <w:proofErr w:type="spellStart"/>
      <w:r w:rsidRPr="005749D6">
        <w:rPr>
          <w:rFonts w:hint="cs"/>
          <w:sz w:val="28"/>
          <w:szCs w:val="28"/>
          <w:rtl/>
          <w:lang w:bidi="ar-JO"/>
        </w:rPr>
        <w:t>الى</w:t>
      </w:r>
      <w:proofErr w:type="spellEnd"/>
      <w:r w:rsidRPr="005749D6">
        <w:rPr>
          <w:rFonts w:hint="cs"/>
          <w:sz w:val="28"/>
          <w:szCs w:val="28"/>
          <w:rtl/>
          <w:lang w:bidi="ar-JO"/>
        </w:rPr>
        <w:t xml:space="preserve"> مكة عام الحديبية كان للعمرة فحسب ؟ ____________</w:t>
      </w:r>
      <w:r>
        <w:rPr>
          <w:rFonts w:hint="cs"/>
          <w:sz w:val="28"/>
          <w:szCs w:val="28"/>
          <w:rtl/>
          <w:lang w:bidi="ar-JO"/>
        </w:rPr>
        <w:t>__</w:t>
      </w:r>
    </w:p>
    <w:p w:rsidR="003D55D4" w:rsidRPr="005749D6" w:rsidRDefault="003D55D4" w:rsidP="003D55D4">
      <w:pPr>
        <w:rPr>
          <w:sz w:val="28"/>
          <w:szCs w:val="28"/>
          <w:rtl/>
          <w:lang w:bidi="ar-JO"/>
        </w:rPr>
      </w:pPr>
    </w:p>
    <w:p w:rsidR="003D55D4" w:rsidRPr="00804B02" w:rsidRDefault="003D55D4" w:rsidP="003D55D4">
      <w:pPr>
        <w:tabs>
          <w:tab w:val="left" w:pos="4279"/>
        </w:tabs>
        <w:rPr>
          <w:b/>
          <w:bCs/>
          <w:sz w:val="22"/>
          <w:szCs w:val="22"/>
          <w:lang w:bidi="ar-JO"/>
        </w:rPr>
      </w:pPr>
      <w:r w:rsidRPr="005749D6">
        <w:rPr>
          <w:rFonts w:hint="cs"/>
          <w:sz w:val="28"/>
          <w:szCs w:val="28"/>
          <w:rtl/>
          <w:lang w:bidi="ar-JO"/>
        </w:rPr>
        <w:t>_____________________________________</w:t>
      </w:r>
      <w:r>
        <w:rPr>
          <w:rFonts w:hint="cs"/>
          <w:sz w:val="28"/>
          <w:szCs w:val="28"/>
          <w:rtl/>
          <w:lang w:bidi="ar-JO"/>
        </w:rPr>
        <w:t xml:space="preserve">________________________ 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</w:t>
      </w:r>
      <w:r>
        <w:rPr>
          <w:rFonts w:hint="cs"/>
          <w:b/>
          <w:bCs/>
          <w:sz w:val="22"/>
          <w:szCs w:val="22"/>
          <w:rtl/>
          <w:lang w:bidi="ar-JO"/>
        </w:rPr>
        <w:t>علامتان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 xml:space="preserve"> 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2.ما سبب تسمية بيعة الرضوان بهذا الاسم ؟ _______________________________________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04B02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______________________________________________________________ 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(علامة واحدة 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04B02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3.عندما علمت قريش بأمر بيعة الرضوان ظهر لها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الصلح مع المسلمين خير لها من العناد فأرسلت ______________________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الرسول صلى الله عليه وسلم ليعقد الصلح معه .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 xml:space="preserve"> (علامة واحدة 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4.أحد بنود صلح الحديبية الذي شعر الصحابة رضي الله عنهم أنه مجحف بحقهم ( إي ظالم لهم ) هو ________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34426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_____________________________________________________________.</w:t>
      </w:r>
      <w:r>
        <w:rPr>
          <w:rFonts w:hint="cs"/>
          <w:b/>
          <w:bCs/>
          <w:sz w:val="22"/>
          <w:szCs w:val="22"/>
          <w:rtl/>
          <w:lang w:bidi="ar-JO"/>
        </w:rPr>
        <w:t>(علامة واحدة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5.وضحي دور (أم </w:t>
      </w:r>
      <w:proofErr w:type="spellStart"/>
      <w:r>
        <w:rPr>
          <w:rFonts w:hint="cs"/>
          <w:sz w:val="28"/>
          <w:szCs w:val="28"/>
          <w:rtl/>
          <w:lang w:bidi="ar-JO"/>
        </w:rPr>
        <w:t>سلمة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رضي الله عنها ) في صلح الحديبية  ___________________________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34426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 (علامة واحدة 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34426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6.فتح خيبر كان في السنة _______________________ .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(علامة واحدة 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34426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7.الصحابي الذي فتح الله على يديه ما بقي من حصون خيبر هو __________________.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(علامة واحدة 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34426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8. مِن نتائج فتح خيبر ______________________________________.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(علامة واحدة 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9.وضحي قول الله تعالى </w:t>
      </w:r>
      <w:r w:rsidRPr="007154FA">
        <w:rPr>
          <w:sz w:val="28"/>
          <w:szCs w:val="28"/>
          <w:rtl/>
          <w:lang w:bidi="ar-JO"/>
        </w:rPr>
        <w:t xml:space="preserve"> (</w:t>
      </w:r>
      <w:r w:rsidRPr="007154FA">
        <w:rPr>
          <w:color w:val="000000"/>
          <w:sz w:val="28"/>
          <w:szCs w:val="28"/>
          <w:rtl/>
          <w:lang w:bidi="ar-JO"/>
        </w:rPr>
        <w:t>لَا يُقَاتِلُونَكُمْ جَمِيعًا إِلَّا فِي قُرًى مُحَصَّنَةٍ أَوْ مِنْ وَرَاءِ جُدُرٍ</w:t>
      </w:r>
      <w:r w:rsidRPr="007154FA">
        <w:rPr>
          <w:sz w:val="28"/>
          <w:szCs w:val="28"/>
          <w:rtl/>
          <w:lang w:bidi="ar-JO"/>
        </w:rPr>
        <w:t xml:space="preserve"> )</w:t>
      </w:r>
      <w:r>
        <w:rPr>
          <w:rFonts w:hint="cs"/>
          <w:sz w:val="28"/>
          <w:szCs w:val="28"/>
          <w:rtl/>
          <w:lang w:bidi="ar-JO"/>
        </w:rPr>
        <w:t>_______________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04B02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__________________________________.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(علامة واحدة 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3E6292" w:rsidRDefault="003D55D4" w:rsidP="003D55D4">
      <w:pPr>
        <w:tabs>
          <w:tab w:val="left" w:pos="4279"/>
        </w:tabs>
        <w:rPr>
          <w:b/>
          <w:bCs/>
          <w:sz w:val="28"/>
          <w:szCs w:val="28"/>
          <w:u w:val="single"/>
          <w:rtl/>
          <w:lang w:bidi="ar-JO"/>
        </w:rPr>
      </w:pPr>
      <w:r w:rsidRPr="003E6292">
        <w:rPr>
          <w:b/>
          <w:bCs/>
          <w:sz w:val="28"/>
          <w:szCs w:val="28"/>
          <w:u w:val="single"/>
          <w:rtl/>
          <w:lang w:bidi="ar-JO"/>
        </w:rPr>
        <w:br w:type="page"/>
      </w:r>
      <w:r w:rsidRPr="003E6292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السؤال الثاني: أكملي الحديث ثم أجيبي عن الأسئلة التي تليه :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 w:rsidRPr="003E629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علامات)</w:t>
      </w:r>
    </w:p>
    <w:p w:rsidR="003D55D4" w:rsidRPr="007154FA" w:rsidRDefault="003D55D4" w:rsidP="003D55D4">
      <w:pPr>
        <w:tabs>
          <w:tab w:val="left" w:pos="4279"/>
        </w:tabs>
        <w:rPr>
          <w:b/>
          <w:bCs/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 w:rsidRPr="007154FA">
        <w:rPr>
          <w:sz w:val="28"/>
          <w:szCs w:val="28"/>
          <w:rtl/>
          <w:lang w:bidi="ar-JO"/>
        </w:rPr>
        <w:t xml:space="preserve">قَالَ رَسُولُ اللهِ صَلَّى اللَّهُ عَلَيْهِ وَسَلَّمَ : إِيَّاكُمْ وَالْجُلُوسَ فِي الطُّرُقَاتِ قَالُوا : </w:t>
      </w:r>
      <w:r>
        <w:rPr>
          <w:rFonts w:hint="cs"/>
          <w:sz w:val="28"/>
          <w:szCs w:val="28"/>
          <w:rtl/>
          <w:lang w:bidi="ar-JO"/>
        </w:rPr>
        <w:t>________________________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____________________________________________________________________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34426" w:rsidRDefault="003D55D4" w:rsidP="003D55D4">
      <w:pPr>
        <w:tabs>
          <w:tab w:val="left" w:pos="4279"/>
        </w:tabs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____________________________________________________  </w:t>
      </w:r>
      <w:r w:rsidRPr="00834426">
        <w:rPr>
          <w:rFonts w:hint="cs"/>
          <w:b/>
          <w:bCs/>
          <w:rtl/>
          <w:lang w:bidi="ar-JO"/>
        </w:rPr>
        <w:t>(علامتان)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34426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1.راوي الحديث الشريف هو الصحابي ______________________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(علامة واحدة 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2.عللي :في الحديث الشريف تحذير من الجلوس في الطرقات ._____________________________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34426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(علامة واحدة )</w:t>
      </w:r>
    </w:p>
    <w:p w:rsidR="003D55D4" w:rsidRDefault="003D55D4" w:rsidP="003D55D4">
      <w:pPr>
        <w:tabs>
          <w:tab w:val="left" w:pos="4279"/>
        </w:tabs>
        <w:rPr>
          <w:sz w:val="18"/>
          <w:szCs w:val="1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 w:rsidRPr="007154FA">
        <w:rPr>
          <w:rFonts w:hint="cs"/>
          <w:sz w:val="28"/>
          <w:szCs w:val="28"/>
          <w:rtl/>
          <w:lang w:bidi="ar-JO"/>
        </w:rPr>
        <w:t xml:space="preserve">3.من آداب </w:t>
      </w:r>
      <w:r>
        <w:rPr>
          <w:rFonts w:hint="cs"/>
          <w:sz w:val="28"/>
          <w:szCs w:val="28"/>
          <w:rtl/>
          <w:lang w:bidi="ar-JO"/>
        </w:rPr>
        <w:t xml:space="preserve">الجلوس في </w:t>
      </w:r>
      <w:r w:rsidRPr="007154FA">
        <w:rPr>
          <w:rFonts w:hint="cs"/>
          <w:sz w:val="28"/>
          <w:szCs w:val="28"/>
          <w:rtl/>
          <w:lang w:bidi="ar-JO"/>
        </w:rPr>
        <w:t>الطريق كما ورد في الحديث الشريف</w:t>
      </w:r>
      <w:r>
        <w:rPr>
          <w:rFonts w:hint="cs"/>
          <w:sz w:val="28"/>
          <w:szCs w:val="28"/>
          <w:rtl/>
          <w:lang w:bidi="ar-JO"/>
        </w:rPr>
        <w:t xml:space="preserve"> أ.______________________________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ب._____________________________________________.</w:t>
      </w:r>
      <w:r w:rsidRPr="00834426">
        <w:rPr>
          <w:rFonts w:hint="cs"/>
          <w:b/>
          <w:bCs/>
          <w:rtl/>
          <w:lang w:bidi="ar-JO"/>
        </w:rPr>
        <w:t>(علامتان)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3E6292" w:rsidRDefault="003D55D4" w:rsidP="003D55D4">
      <w:pPr>
        <w:tabs>
          <w:tab w:val="left" w:pos="4279"/>
        </w:tabs>
        <w:rPr>
          <w:b/>
          <w:bCs/>
          <w:sz w:val="28"/>
          <w:szCs w:val="28"/>
          <w:u w:val="single"/>
          <w:rtl/>
          <w:lang w:bidi="ar-JO"/>
        </w:rPr>
      </w:pPr>
      <w:r w:rsidRPr="003E6292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 :أكملي الفراغ في كل مما يلي 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14</w:t>
      </w:r>
      <w:r w:rsidRPr="003E629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علامة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04B02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1.البيئة هي ______________________________________________________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(علامة واحدة 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34426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2.المزارعة هي ___________________________________________________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(علامة واحدة 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834426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3.عمرة القضاء هي _________________________________________________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(علامة واحدة 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 اكتبي </w:t>
      </w:r>
      <w:proofErr w:type="spellStart"/>
      <w:r>
        <w:rPr>
          <w:rFonts w:hint="cs"/>
          <w:sz w:val="28"/>
          <w:szCs w:val="28"/>
          <w:rtl/>
          <w:lang w:bidi="ar-JO"/>
        </w:rPr>
        <w:t>الايات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 سورة الحجرات التي تضمنت تحريم السخرية من الناس وتحريم اللمز وتحريم </w:t>
      </w:r>
      <w:proofErr w:type="spellStart"/>
      <w:r>
        <w:rPr>
          <w:rFonts w:hint="cs"/>
          <w:sz w:val="28"/>
          <w:szCs w:val="28"/>
          <w:rtl/>
          <w:lang w:bidi="ar-JO"/>
        </w:rPr>
        <w:t>التنابز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بالالقاب</w:t>
      </w:r>
      <w:proofErr w:type="spellEnd"/>
      <w:r>
        <w:rPr>
          <w:rFonts w:hint="cs"/>
          <w:sz w:val="28"/>
          <w:szCs w:val="28"/>
          <w:rtl/>
          <w:lang w:bidi="ar-JO"/>
        </w:rPr>
        <w:t>: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____________________________________________________________________</w:t>
      </w:r>
    </w:p>
    <w:p w:rsidR="003D55D4" w:rsidRPr="00C62139" w:rsidRDefault="003D55D4" w:rsidP="003D55D4">
      <w:pPr>
        <w:tabs>
          <w:tab w:val="left" w:pos="4279"/>
        </w:tabs>
        <w:rPr>
          <w:sz w:val="20"/>
          <w:szCs w:val="20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</w:t>
      </w:r>
    </w:p>
    <w:p w:rsidR="003D55D4" w:rsidRPr="00C62139" w:rsidRDefault="003D55D4" w:rsidP="003D55D4">
      <w:pPr>
        <w:tabs>
          <w:tab w:val="left" w:pos="4279"/>
        </w:tabs>
        <w:rPr>
          <w:rtl/>
          <w:lang w:bidi="ar-JO"/>
        </w:rPr>
      </w:pPr>
    </w:p>
    <w:p w:rsidR="003D55D4" w:rsidRPr="00834426" w:rsidRDefault="003D55D4" w:rsidP="003D55D4">
      <w:pPr>
        <w:tabs>
          <w:tab w:val="left" w:pos="4279"/>
        </w:tabs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___________________________________________________________ </w:t>
      </w:r>
      <w:r w:rsidRPr="00834426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 xml:space="preserve">3 علامات </w:t>
      </w:r>
      <w:r w:rsidRPr="00834426">
        <w:rPr>
          <w:rFonts w:hint="cs"/>
          <w:b/>
          <w:bCs/>
          <w:rtl/>
          <w:lang w:bidi="ar-JO"/>
        </w:rPr>
        <w:t>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5.المعنى المناسب  لكل مما يلي كما ورد في سورة الحجرات :</w:t>
      </w:r>
      <w:r w:rsidRPr="007A5574">
        <w:rPr>
          <w:rFonts w:hint="cs"/>
          <w:sz w:val="28"/>
          <w:szCs w:val="28"/>
          <w:rtl/>
          <w:lang w:bidi="ar-JO"/>
        </w:rPr>
        <w:t>(علامتان)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أ.لا يذم بعضكم بعضا _________________  ب. لا تتبعوا عورات الناس ________________ 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Pr="00C30020" w:rsidRDefault="003D55D4" w:rsidP="003D55D4">
      <w:pPr>
        <w:tabs>
          <w:tab w:val="left" w:pos="4279"/>
        </w:tabs>
        <w:rPr>
          <w:sz w:val="18"/>
          <w:szCs w:val="1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6.الكبائر__________ __________________________________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(علامة واحدة )</w:t>
      </w:r>
    </w:p>
    <w:p w:rsidR="003D55D4" w:rsidRPr="00804B02" w:rsidRDefault="003D55D4" w:rsidP="003D55D4">
      <w:pPr>
        <w:tabs>
          <w:tab w:val="left" w:pos="4279"/>
        </w:tabs>
        <w:rPr>
          <w:b/>
          <w:bCs/>
          <w:sz w:val="22"/>
          <w:szCs w:val="22"/>
          <w:rtl/>
          <w:lang w:bidi="ar-JO"/>
        </w:rPr>
      </w:pPr>
    </w:p>
    <w:p w:rsidR="003D55D4" w:rsidRPr="00C30020" w:rsidRDefault="003D55D4" w:rsidP="003D55D4">
      <w:pPr>
        <w:tabs>
          <w:tab w:val="left" w:pos="4279"/>
        </w:tabs>
        <w:rPr>
          <w:sz w:val="2"/>
          <w:szCs w:val="2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7.حكم مرتكب الكبيرة ______________________________________________ </w:t>
      </w:r>
      <w:r w:rsidRPr="00834426">
        <w:rPr>
          <w:rFonts w:hint="cs"/>
          <w:b/>
          <w:bCs/>
          <w:rtl/>
          <w:lang w:bidi="ar-JO"/>
        </w:rPr>
        <w:t>(</w:t>
      </w:r>
      <w:r w:rsidRPr="00B17998">
        <w:rPr>
          <w:rFonts w:hint="cs"/>
          <w:rtl/>
          <w:lang w:bidi="ar-JO"/>
        </w:rPr>
        <w:t>علامة واحدة)</w:t>
      </w: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8.سُبل حماية المجتمع من الكبائر  .____________________________</w:t>
      </w:r>
    </w:p>
    <w:p w:rsidR="003D55D4" w:rsidRPr="00C30020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_____________________________________________________  </w:t>
      </w:r>
      <w:r w:rsidRPr="00804B02">
        <w:rPr>
          <w:rFonts w:hint="cs"/>
          <w:b/>
          <w:bCs/>
          <w:sz w:val="22"/>
          <w:szCs w:val="22"/>
          <w:rtl/>
          <w:lang w:bidi="ar-JO"/>
        </w:rPr>
        <w:t>(</w:t>
      </w:r>
      <w:r>
        <w:rPr>
          <w:rFonts w:hint="cs"/>
          <w:b/>
          <w:bCs/>
          <w:sz w:val="22"/>
          <w:szCs w:val="22"/>
          <w:rtl/>
          <w:lang w:bidi="ar-JO"/>
        </w:rPr>
        <w:t>علامة واحدة  )</w:t>
      </w:r>
    </w:p>
    <w:p w:rsidR="003D55D4" w:rsidRPr="00C30020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tabs>
          <w:tab w:val="left" w:pos="4279"/>
        </w:tabs>
        <w:rPr>
          <w:sz w:val="28"/>
          <w:szCs w:val="28"/>
          <w:rtl/>
          <w:lang w:bidi="ar-JO"/>
        </w:rPr>
      </w:pPr>
    </w:p>
    <w:p w:rsidR="003D55D4" w:rsidRDefault="003D55D4" w:rsidP="003D55D4">
      <w:pPr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>9.عللي :سميت الكبائر بالموبقات و المهلكات . ____________________________________ ( علامتان )</w:t>
      </w:r>
    </w:p>
    <w:p w:rsidR="003D55D4" w:rsidRDefault="003D55D4" w:rsidP="003D55D4">
      <w:pPr>
        <w:rPr>
          <w:rtl/>
          <w:lang w:bidi="ar-JO"/>
        </w:rPr>
      </w:pPr>
    </w:p>
    <w:p w:rsidR="003D55D4" w:rsidRDefault="003D55D4" w:rsidP="003D55D4">
      <w:pPr>
        <w:rPr>
          <w:rtl/>
          <w:lang w:bidi="ar-JO"/>
        </w:rPr>
      </w:pPr>
    </w:p>
    <w:p w:rsidR="003D55D4" w:rsidRDefault="003D55D4" w:rsidP="003D55D4">
      <w:pPr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____________________________________________________________________________</w:t>
      </w:r>
    </w:p>
    <w:p w:rsidR="003D55D4" w:rsidRDefault="003D55D4" w:rsidP="003D55D4">
      <w:pPr>
        <w:rPr>
          <w:rtl/>
          <w:lang w:bidi="ar-JO"/>
        </w:rPr>
      </w:pPr>
    </w:p>
    <w:p w:rsidR="003D55D4" w:rsidRDefault="003D55D4" w:rsidP="003D55D4">
      <w:pPr>
        <w:rPr>
          <w:rtl/>
          <w:lang w:bidi="ar-JO"/>
        </w:rPr>
      </w:pPr>
    </w:p>
    <w:p w:rsidR="003D55D4" w:rsidRDefault="003D55D4" w:rsidP="003D55D4">
      <w:pPr>
        <w:rPr>
          <w:rtl/>
          <w:lang w:bidi="ar-JO"/>
        </w:rPr>
      </w:pPr>
      <w:r>
        <w:rPr>
          <w:rFonts w:hint="cs"/>
          <w:rtl/>
          <w:lang w:bidi="ar-JO"/>
        </w:rPr>
        <w:t>10.  اربطي بين حديث آداب الطريق و سورة الحجرات المتضمنة المحافظة على حرمات المسلمين . ( علامتان )</w:t>
      </w:r>
    </w:p>
    <w:p w:rsidR="003D55D4" w:rsidRDefault="003D55D4" w:rsidP="003D55D4">
      <w:pPr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____________________________________________________________________________</w:t>
      </w:r>
    </w:p>
    <w:p w:rsidR="003D55D4" w:rsidRDefault="003D55D4" w:rsidP="003D55D4">
      <w:pPr>
        <w:rPr>
          <w:rtl/>
          <w:lang w:bidi="ar-JO"/>
        </w:rPr>
      </w:pPr>
    </w:p>
    <w:p w:rsidR="003D55D4" w:rsidRDefault="003D55D4" w:rsidP="003D55D4">
      <w:pPr>
        <w:rPr>
          <w:b/>
          <w:bCs/>
          <w:sz w:val="40"/>
          <w:szCs w:val="40"/>
          <w:u w:val="single"/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_______________________________________________________________________</w:t>
      </w:r>
    </w:p>
    <w:p w:rsidR="003D55D4" w:rsidRDefault="003D55D4" w:rsidP="003D55D4">
      <w:pPr>
        <w:rPr>
          <w:sz w:val="40"/>
          <w:szCs w:val="40"/>
          <w:rtl/>
          <w:lang w:bidi="ar-JO"/>
        </w:rPr>
      </w:pPr>
    </w:p>
    <w:p w:rsidR="003D55D4" w:rsidRPr="00654550" w:rsidRDefault="003D55D4" w:rsidP="003D55D4">
      <w:pPr>
        <w:rPr>
          <w:rtl/>
        </w:rPr>
      </w:pPr>
      <w:r w:rsidRPr="00967F12">
        <w:rPr>
          <w:rFonts w:hint="cs"/>
          <w:b/>
          <w:bCs/>
          <w:sz w:val="40"/>
          <w:szCs w:val="40"/>
          <w:u w:val="single"/>
          <w:rtl/>
          <w:lang w:bidi="ar-JO"/>
        </w:rPr>
        <w:t>التلاوة والتجويد</w:t>
      </w:r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( التفخيم والترقيق ) 10 علامات </w:t>
      </w:r>
    </w:p>
    <w:p w:rsidR="003D55D4" w:rsidRPr="00967F12" w:rsidRDefault="003D55D4" w:rsidP="003D55D4">
      <w:pPr>
        <w:rPr>
          <w:b/>
          <w:bCs/>
          <w:sz w:val="40"/>
          <w:szCs w:val="40"/>
          <w:u w:val="single"/>
          <w:rtl/>
          <w:lang w:bidi="ar-JO"/>
        </w:rPr>
      </w:pPr>
    </w:p>
    <w:p w:rsidR="003D55D4" w:rsidRPr="00874461" w:rsidRDefault="003D55D4" w:rsidP="003D55D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</w:t>
      </w:r>
      <w:r w:rsidRPr="00874461">
        <w:rPr>
          <w:rFonts w:hint="cs"/>
          <w:b/>
          <w:bCs/>
          <w:sz w:val="28"/>
          <w:szCs w:val="28"/>
          <w:rtl/>
          <w:lang w:bidi="ar-JO"/>
        </w:rPr>
        <w:t>عرفي التفخيم ____________________________________________________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(علامتان)</w:t>
      </w:r>
    </w:p>
    <w:p w:rsidR="003D55D4" w:rsidRPr="00874461" w:rsidRDefault="003D55D4" w:rsidP="003D55D4">
      <w:pPr>
        <w:rPr>
          <w:b/>
          <w:bCs/>
          <w:sz w:val="28"/>
          <w:szCs w:val="28"/>
          <w:rtl/>
          <w:lang w:bidi="ar-JO"/>
        </w:rPr>
      </w:pPr>
    </w:p>
    <w:p w:rsidR="003D55D4" w:rsidRDefault="003D55D4" w:rsidP="003D55D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</w:t>
      </w:r>
      <w:r w:rsidRPr="00874461">
        <w:rPr>
          <w:rFonts w:hint="cs"/>
          <w:b/>
          <w:bCs/>
          <w:sz w:val="28"/>
          <w:szCs w:val="28"/>
          <w:rtl/>
          <w:lang w:bidi="ar-JO"/>
        </w:rPr>
        <w:t>عرفي الترقيق _________________________________________________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(علامتان)</w:t>
      </w:r>
    </w:p>
    <w:p w:rsidR="003D55D4" w:rsidRDefault="003D55D4" w:rsidP="003D55D4">
      <w:pPr>
        <w:rPr>
          <w:b/>
          <w:bCs/>
          <w:sz w:val="28"/>
          <w:szCs w:val="28"/>
          <w:rtl/>
          <w:lang w:bidi="ar-JO"/>
        </w:rPr>
      </w:pPr>
    </w:p>
    <w:p w:rsidR="003D55D4" w:rsidRDefault="003D55D4" w:rsidP="003D55D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3.بيني حكم الراء من حيث التفخيم والترقيق مع بيان السبب : ( 6 علامات ) </w:t>
      </w:r>
    </w:p>
    <w:p w:rsidR="003D55D4" w:rsidRDefault="003D55D4" w:rsidP="003D55D4">
      <w:pPr>
        <w:rPr>
          <w:b/>
          <w:bCs/>
          <w:sz w:val="28"/>
          <w:szCs w:val="28"/>
          <w:rtl/>
          <w:lang w:bidi="ar-JO"/>
        </w:rPr>
      </w:pPr>
    </w:p>
    <w:p w:rsidR="003D55D4" w:rsidRDefault="003D55D4" w:rsidP="003D55D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 ولتجدنهم أحْرَصَ الناس على حياة و من الذين أشْرَكُوا )</w:t>
      </w:r>
    </w:p>
    <w:p w:rsidR="003D55D4" w:rsidRDefault="003D55D4" w:rsidP="003D55D4">
      <w:pPr>
        <w:rPr>
          <w:b/>
          <w:bCs/>
          <w:sz w:val="28"/>
          <w:szCs w:val="28"/>
          <w:rtl/>
          <w:lang w:bidi="ar-JO"/>
        </w:rPr>
      </w:pPr>
    </w:p>
    <w:p w:rsidR="003D55D4" w:rsidRDefault="003D55D4" w:rsidP="003D55D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</w:t>
      </w:r>
    </w:p>
    <w:p w:rsidR="003D55D4" w:rsidRDefault="003D55D4" w:rsidP="003D55D4">
      <w:pPr>
        <w:rPr>
          <w:b/>
          <w:bCs/>
          <w:sz w:val="28"/>
          <w:szCs w:val="28"/>
          <w:rtl/>
          <w:lang w:bidi="ar-JO"/>
        </w:rPr>
      </w:pPr>
    </w:p>
    <w:p w:rsidR="003D55D4" w:rsidRDefault="003D55D4" w:rsidP="003D55D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ولو أنهم آمنوا واتقوا لمثوبة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عندالله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خيرٌ لو كانوا يعلمون ) </w:t>
      </w:r>
    </w:p>
    <w:p w:rsidR="003D55D4" w:rsidRDefault="003D55D4" w:rsidP="003D55D4">
      <w:pPr>
        <w:rPr>
          <w:b/>
          <w:bCs/>
          <w:sz w:val="28"/>
          <w:szCs w:val="28"/>
          <w:rtl/>
          <w:lang w:bidi="ar-JO"/>
        </w:rPr>
      </w:pPr>
    </w:p>
    <w:p w:rsidR="003D55D4" w:rsidRDefault="003D55D4" w:rsidP="003D55D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</w:t>
      </w:r>
    </w:p>
    <w:p w:rsidR="003D55D4" w:rsidRDefault="003D55D4" w:rsidP="003D55D4">
      <w:pPr>
        <w:rPr>
          <w:b/>
          <w:bCs/>
          <w:sz w:val="28"/>
          <w:szCs w:val="28"/>
          <w:rtl/>
          <w:lang w:bidi="ar-JO"/>
        </w:rPr>
      </w:pPr>
    </w:p>
    <w:p w:rsidR="003D55D4" w:rsidRDefault="003D55D4" w:rsidP="003D55D4">
      <w:pPr>
        <w:rPr>
          <w:sz w:val="40"/>
          <w:szCs w:val="40"/>
          <w:rtl/>
          <w:lang w:bidi="ar-JO"/>
        </w:rPr>
      </w:pPr>
    </w:p>
    <w:p w:rsidR="003D55D4" w:rsidRDefault="003D55D4" w:rsidP="003D55D4">
      <w:pPr>
        <w:jc w:val="center"/>
        <w:rPr>
          <w:b/>
          <w:bCs/>
          <w:sz w:val="36"/>
          <w:szCs w:val="36"/>
          <w:rtl/>
          <w:lang w:bidi="ar-JO"/>
        </w:rPr>
      </w:pPr>
      <w:r w:rsidRPr="00B540F3">
        <w:rPr>
          <w:rFonts w:hint="cs"/>
          <w:b/>
          <w:bCs/>
          <w:sz w:val="36"/>
          <w:szCs w:val="36"/>
          <w:rtl/>
          <w:lang w:bidi="ar-JO"/>
        </w:rPr>
        <w:t xml:space="preserve">حِكمة غالية اهديها </w:t>
      </w:r>
      <w:proofErr w:type="spellStart"/>
      <w:r w:rsidRPr="00B540F3">
        <w:rPr>
          <w:rFonts w:hint="cs"/>
          <w:b/>
          <w:bCs/>
          <w:sz w:val="36"/>
          <w:szCs w:val="36"/>
          <w:rtl/>
          <w:lang w:bidi="ar-JO"/>
        </w:rPr>
        <w:t>لكِ</w:t>
      </w:r>
      <w:proofErr w:type="spellEnd"/>
      <w:r w:rsidRPr="00B540F3">
        <w:rPr>
          <w:rFonts w:hint="cs"/>
          <w:b/>
          <w:bCs/>
          <w:sz w:val="36"/>
          <w:szCs w:val="36"/>
          <w:rtl/>
          <w:lang w:bidi="ar-JO"/>
        </w:rPr>
        <w:t xml:space="preserve"> (( من وجد الله فماذا فقد , ومن فقد الله فماذا وجد ؟ ! </w:t>
      </w:r>
      <w:r>
        <w:rPr>
          <w:rFonts w:hint="cs"/>
          <w:b/>
          <w:bCs/>
          <w:sz w:val="36"/>
          <w:szCs w:val="36"/>
          <w:rtl/>
          <w:lang w:bidi="ar-JO"/>
        </w:rPr>
        <w:t>))</w:t>
      </w:r>
    </w:p>
    <w:p w:rsidR="003D55D4" w:rsidRPr="006E5AB0" w:rsidRDefault="003D55D4" w:rsidP="003D55D4">
      <w:pPr>
        <w:rPr>
          <w:sz w:val="36"/>
          <w:szCs w:val="36"/>
          <w:rtl/>
          <w:lang w:bidi="ar-JO"/>
        </w:rPr>
      </w:pPr>
    </w:p>
    <w:p w:rsidR="003D55D4" w:rsidRPr="006E5AB0" w:rsidRDefault="003D55D4" w:rsidP="003D55D4">
      <w:pPr>
        <w:rPr>
          <w:sz w:val="36"/>
          <w:szCs w:val="36"/>
          <w:rtl/>
          <w:lang w:bidi="ar-JO"/>
        </w:rPr>
      </w:pPr>
    </w:p>
    <w:p w:rsidR="003D55D4" w:rsidRPr="006E5AB0" w:rsidRDefault="003D55D4" w:rsidP="003D55D4">
      <w:pPr>
        <w:rPr>
          <w:sz w:val="36"/>
          <w:szCs w:val="36"/>
          <w:rtl/>
          <w:lang w:bidi="ar-JO"/>
        </w:rPr>
      </w:pPr>
    </w:p>
    <w:p w:rsidR="003D55D4" w:rsidRPr="006E5AB0" w:rsidRDefault="003D55D4" w:rsidP="003D55D4">
      <w:pPr>
        <w:rPr>
          <w:sz w:val="36"/>
          <w:szCs w:val="36"/>
          <w:rtl/>
          <w:lang w:bidi="ar-JO"/>
        </w:rPr>
      </w:pPr>
    </w:p>
    <w:p w:rsidR="003D55D4" w:rsidRDefault="003D55D4" w:rsidP="003D55D4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أحبكن في الله طالباتي الغاليات </w:t>
      </w:r>
    </w:p>
    <w:p w:rsidR="003D55D4" w:rsidRDefault="003D55D4" w:rsidP="003D55D4">
      <w:pPr>
        <w:jc w:val="center"/>
        <w:rPr>
          <w:sz w:val="36"/>
          <w:szCs w:val="36"/>
          <w:rtl/>
          <w:lang w:bidi="ar-JO"/>
        </w:rPr>
      </w:pPr>
    </w:p>
    <w:p w:rsidR="003D55D4" w:rsidRDefault="003D55D4" w:rsidP="003D55D4">
      <w:pPr>
        <w:jc w:val="center"/>
        <w:rPr>
          <w:sz w:val="36"/>
          <w:szCs w:val="36"/>
          <w:rtl/>
          <w:lang w:bidi="ar-JO"/>
        </w:rPr>
      </w:pPr>
    </w:p>
    <w:p w:rsidR="003D55D4" w:rsidRPr="006E5AB0" w:rsidRDefault="003D55D4" w:rsidP="003D55D4">
      <w:pPr>
        <w:jc w:val="center"/>
        <w:rPr>
          <w:sz w:val="36"/>
          <w:szCs w:val="36"/>
          <w:rtl/>
          <w:lang w:bidi="ar-JO"/>
        </w:rPr>
      </w:pPr>
    </w:p>
    <w:p w:rsidR="00D50F74" w:rsidRPr="003D55D4" w:rsidRDefault="003770ED" w:rsidP="003D55D4">
      <w:pPr>
        <w:rPr>
          <w:b/>
          <w:bCs/>
          <w:lang w:bidi="ar-JO"/>
        </w:rPr>
      </w:pPr>
    </w:p>
    <w:sectPr w:rsidR="00D50F74" w:rsidRPr="003D55D4" w:rsidSect="004E37D1">
      <w:pgSz w:w="11906" w:h="16838"/>
      <w:pgMar w:top="1008" w:right="1008" w:bottom="284" w:left="1008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aly S_U adorn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55D4"/>
    <w:rsid w:val="003770ED"/>
    <w:rsid w:val="003D55D4"/>
    <w:rsid w:val="008F0BE3"/>
    <w:rsid w:val="009F3C8A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55D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D55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2022-04-16T23:28:00Z</dcterms:created>
  <dcterms:modified xsi:type="dcterms:W3CDTF">2022-04-16T23:28:00Z</dcterms:modified>
</cp:coreProperties>
</file>